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9CCCC" w14:textId="77777777" w:rsidR="006A5953" w:rsidRPr="00856F77" w:rsidRDefault="006A5953" w:rsidP="006A5953">
      <w:pPr>
        <w:pStyle w:val="Overskrift1"/>
      </w:pPr>
      <w:bookmarkStart w:id="0" w:name="_Toc250973898"/>
      <w:r w:rsidRPr="00856F77">
        <w:t>Indhold</w:t>
      </w:r>
      <w:bookmarkEnd w:id="0"/>
    </w:p>
    <w:p w14:paraId="5D9C4FA4" w14:textId="77777777" w:rsidR="00DA5AEA" w:rsidRDefault="006A5953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lang w:eastAsia="ja-JP"/>
        </w:rPr>
      </w:pPr>
      <w:r w:rsidRPr="00856F77">
        <w:rPr>
          <w:sz w:val="20"/>
          <w:szCs w:val="20"/>
        </w:rPr>
        <w:fldChar w:fldCharType="begin"/>
      </w:r>
      <w:r w:rsidRPr="00856F77">
        <w:rPr>
          <w:sz w:val="20"/>
          <w:szCs w:val="20"/>
        </w:rPr>
        <w:instrText xml:space="preserve"> TOC \o "1-3" </w:instrText>
      </w:r>
      <w:r w:rsidRPr="00856F77">
        <w:rPr>
          <w:sz w:val="20"/>
          <w:szCs w:val="20"/>
        </w:rPr>
        <w:fldChar w:fldCharType="separate"/>
      </w:r>
      <w:r w:rsidR="00DA5AEA">
        <w:rPr>
          <w:noProof/>
        </w:rPr>
        <w:t>Indhold</w:t>
      </w:r>
      <w:r w:rsidR="00DA5AEA">
        <w:rPr>
          <w:noProof/>
        </w:rPr>
        <w:tab/>
      </w:r>
      <w:r w:rsidR="00DA5AEA">
        <w:rPr>
          <w:noProof/>
        </w:rPr>
        <w:fldChar w:fldCharType="begin"/>
      </w:r>
      <w:r w:rsidR="00DA5AEA">
        <w:rPr>
          <w:noProof/>
        </w:rPr>
        <w:instrText xml:space="preserve"> PAGEREF _Toc250973898 \h </w:instrText>
      </w:r>
      <w:r w:rsidR="00DA5AEA">
        <w:rPr>
          <w:noProof/>
        </w:rPr>
      </w:r>
      <w:r w:rsidR="00DA5AEA">
        <w:rPr>
          <w:noProof/>
        </w:rPr>
        <w:fldChar w:fldCharType="separate"/>
      </w:r>
      <w:r w:rsidR="00DA5AEA">
        <w:rPr>
          <w:noProof/>
        </w:rPr>
        <w:t>1</w:t>
      </w:r>
      <w:r w:rsidR="00DA5AEA">
        <w:rPr>
          <w:noProof/>
        </w:rPr>
        <w:fldChar w:fldCharType="end"/>
      </w:r>
    </w:p>
    <w:p w14:paraId="50A8279C" w14:textId="77777777" w:rsidR="00DA5AEA" w:rsidRDefault="00DA5AEA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lang w:eastAsia="ja-JP"/>
        </w:rPr>
      </w:pPr>
      <w:r>
        <w:rPr>
          <w:noProof/>
        </w:rPr>
        <w:t>Nyt fra DAF kontor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_Toc250973899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E046E20" w14:textId="77777777" w:rsidR="00DA5AEA" w:rsidRDefault="00DA5AEA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lang w:eastAsia="ja-JP"/>
        </w:rPr>
      </w:pPr>
      <w:r>
        <w:rPr>
          <w:noProof/>
        </w:rPr>
        <w:t>DAF Atletikreglement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_Toc250973900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B01B563" w14:textId="77777777" w:rsidR="00DA5AEA" w:rsidRDefault="00DA5AEA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lang w:eastAsia="ja-JP"/>
        </w:rPr>
      </w:pPr>
      <w:r>
        <w:rPr>
          <w:noProof/>
        </w:rPr>
        <w:t>Børneattester digitaliseres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_Toc250973901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B988928" w14:textId="77777777" w:rsidR="00DA5AEA" w:rsidRDefault="00DA5AEA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lang w:eastAsia="ja-JP"/>
        </w:rPr>
      </w:pPr>
      <w:r>
        <w:rPr>
          <w:noProof/>
        </w:rPr>
        <w:t>DIF nyhedsbrev Foreningsfokus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_Toc250973902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5D2967A" w14:textId="77777777" w:rsidR="00DA5AEA" w:rsidRDefault="00DA5AEA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lang w:eastAsia="ja-JP"/>
        </w:rPr>
      </w:pPr>
      <w:r>
        <w:rPr>
          <w:noProof/>
        </w:rPr>
        <w:t>Standplads på Expo 2014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_Toc250973903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AE3A315" w14:textId="77777777" w:rsidR="00DA5AEA" w:rsidRDefault="00DA5AEA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lang w:eastAsia="ja-JP"/>
        </w:rPr>
      </w:pPr>
      <w:r>
        <w:rPr>
          <w:noProof/>
        </w:rPr>
        <w:t>Velkommen til nye klubber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_Toc250973904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9F43185" w14:textId="77777777" w:rsidR="00DA5AEA" w:rsidRDefault="00DA5AEA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noProof/>
          <w:lang w:eastAsia="ja-JP"/>
        </w:rPr>
      </w:pPr>
      <w:r>
        <w:rPr>
          <w:noProof/>
        </w:rPr>
        <w:t>Alletiders Atletikskole 2014 – bliv arrangør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_Toc250973905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76A16E0" w14:textId="77777777" w:rsidR="006A5953" w:rsidRPr="00856F77" w:rsidRDefault="006A5953" w:rsidP="006A5953">
      <w:pPr>
        <w:pBdr>
          <w:bottom w:val="single" w:sz="6" w:space="1" w:color="auto"/>
        </w:pBdr>
        <w:spacing w:line="160" w:lineRule="exact"/>
        <w:rPr>
          <w:rFonts w:ascii="Calibri" w:hAnsi="Calibri"/>
          <w:sz w:val="20"/>
          <w:szCs w:val="20"/>
        </w:rPr>
      </w:pPr>
      <w:r w:rsidRPr="00856F77">
        <w:rPr>
          <w:b/>
          <w:sz w:val="20"/>
          <w:szCs w:val="20"/>
        </w:rPr>
        <w:fldChar w:fldCharType="end"/>
      </w:r>
    </w:p>
    <w:p w14:paraId="2BFC4626" w14:textId="77777777" w:rsidR="006A5953" w:rsidRPr="00856F77" w:rsidRDefault="006A5953" w:rsidP="006A5953">
      <w:pPr>
        <w:pStyle w:val="Overskrift1"/>
      </w:pPr>
      <w:bookmarkStart w:id="1" w:name="_Toc250973899"/>
      <w:r>
        <w:t>Nyt fra DAF kontor</w:t>
      </w:r>
      <w:bookmarkEnd w:id="1"/>
    </w:p>
    <w:p w14:paraId="5CB4364C" w14:textId="2342A87C" w:rsidR="004204E6" w:rsidRPr="004204E6" w:rsidRDefault="005901F8" w:rsidP="004204E6">
      <w:pPr>
        <w:rPr>
          <w:rFonts w:asciiTheme="majorHAnsi" w:hAnsiTheme="majorHAnsi"/>
          <w:b/>
        </w:rPr>
      </w:pPr>
      <w:r>
        <w:rPr>
          <w:rFonts w:asciiTheme="majorHAnsi" w:eastAsia="Times New Roman" w:hAnsiTheme="majorHAnsi" w:cs="Verdana"/>
          <w:bCs/>
          <w:color w:val="000000" w:themeColor="text1"/>
        </w:rPr>
        <w:t>Vi håber at alle DAF-medlemmer har nydt en dejlig jul</w:t>
      </w:r>
      <w:r w:rsidR="00ED633F">
        <w:rPr>
          <w:rFonts w:asciiTheme="majorHAnsi" w:eastAsia="Times New Roman" w:hAnsiTheme="majorHAnsi" w:cs="Verdana"/>
          <w:bCs/>
          <w:color w:val="000000" w:themeColor="text1"/>
        </w:rPr>
        <w:t>,</w:t>
      </w:r>
      <w:r>
        <w:rPr>
          <w:rFonts w:asciiTheme="majorHAnsi" w:eastAsia="Times New Roman" w:hAnsiTheme="majorHAnsi" w:cs="Verdana"/>
          <w:bCs/>
          <w:color w:val="000000" w:themeColor="text1"/>
        </w:rPr>
        <w:t xml:space="preserve"> et festligt nytår og nu kan se frem til et 2014 med en masse aktive atletik- og motionstimer! På DAF kontor har vi budt Maria Severin velkommen tilbage fra b</w:t>
      </w:r>
      <w:r w:rsidR="00ED633F">
        <w:rPr>
          <w:rFonts w:asciiTheme="majorHAnsi" w:eastAsia="Times New Roman" w:hAnsiTheme="majorHAnsi" w:cs="Verdana"/>
          <w:bCs/>
          <w:color w:val="000000" w:themeColor="text1"/>
        </w:rPr>
        <w:t xml:space="preserve">arsel. Maria vender </w:t>
      </w:r>
      <w:r w:rsidR="002B02FA">
        <w:rPr>
          <w:rFonts w:asciiTheme="majorHAnsi" w:eastAsia="Times New Roman" w:hAnsiTheme="majorHAnsi" w:cs="Verdana"/>
          <w:bCs/>
          <w:color w:val="000000" w:themeColor="text1"/>
        </w:rPr>
        <w:t>retur</w:t>
      </w:r>
      <w:r w:rsidR="00EC07DD">
        <w:rPr>
          <w:rFonts w:asciiTheme="majorHAnsi" w:eastAsia="Times New Roman" w:hAnsiTheme="majorHAnsi" w:cs="Verdana"/>
          <w:bCs/>
          <w:color w:val="000000" w:themeColor="text1"/>
        </w:rPr>
        <w:t xml:space="preserve"> som motionskonsulent til arbejdet med</w:t>
      </w:r>
      <w:bookmarkStart w:id="2" w:name="_GoBack"/>
      <w:bookmarkEnd w:id="2"/>
      <w:r w:rsidR="00ED633F">
        <w:rPr>
          <w:rFonts w:asciiTheme="majorHAnsi" w:eastAsia="Times New Roman" w:hAnsiTheme="majorHAnsi" w:cs="Verdana"/>
          <w:bCs/>
          <w:color w:val="000000" w:themeColor="text1"/>
        </w:rPr>
        <w:t xml:space="preserve"> </w:t>
      </w:r>
      <w:r>
        <w:rPr>
          <w:rFonts w:asciiTheme="majorHAnsi" w:eastAsia="Times New Roman" w:hAnsiTheme="majorHAnsi" w:cs="Verdana"/>
          <w:bCs/>
          <w:color w:val="000000" w:themeColor="text1"/>
        </w:rPr>
        <w:t>MotionDANMARK Kalenderen</w:t>
      </w:r>
      <w:r w:rsidR="00ED633F">
        <w:rPr>
          <w:rFonts w:asciiTheme="majorHAnsi" w:eastAsia="Times New Roman" w:hAnsiTheme="majorHAnsi" w:cs="Verdana"/>
          <w:bCs/>
          <w:color w:val="000000" w:themeColor="text1"/>
        </w:rPr>
        <w:t xml:space="preserve"> 2014. </w:t>
      </w:r>
      <w:r w:rsidR="000A6765">
        <w:rPr>
          <w:rFonts w:asciiTheme="majorHAnsi" w:eastAsia="Times New Roman" w:hAnsiTheme="majorHAnsi" w:cs="Verdana"/>
          <w:bCs/>
          <w:color w:val="000000" w:themeColor="text1"/>
        </w:rPr>
        <w:t xml:space="preserve">Marias mail er </w:t>
      </w:r>
      <w:hyperlink r:id="rId10" w:history="1">
        <w:r w:rsidR="000A6765" w:rsidRPr="007E43A3">
          <w:rPr>
            <w:rStyle w:val="Llink"/>
            <w:rFonts w:asciiTheme="majorHAnsi" w:eastAsia="Times New Roman" w:hAnsiTheme="majorHAnsi" w:cs="Verdana"/>
            <w:bCs/>
          </w:rPr>
          <w:t>maria@dansk-atletik.dk</w:t>
        </w:r>
      </w:hyperlink>
      <w:r w:rsidR="000A6765">
        <w:rPr>
          <w:rFonts w:asciiTheme="majorHAnsi" w:eastAsia="Times New Roman" w:hAnsiTheme="majorHAnsi" w:cs="Verdana"/>
          <w:bCs/>
          <w:color w:val="000000" w:themeColor="text1"/>
        </w:rPr>
        <w:t xml:space="preserve">. </w:t>
      </w:r>
      <w:r w:rsidR="002B02FA">
        <w:rPr>
          <w:rFonts w:asciiTheme="majorHAnsi" w:eastAsia="Times New Roman" w:hAnsiTheme="majorHAnsi" w:cs="Verdana"/>
          <w:bCs/>
          <w:color w:val="000000" w:themeColor="text1"/>
        </w:rPr>
        <w:br/>
      </w:r>
      <w:r w:rsidR="002B0BF0">
        <w:rPr>
          <w:rFonts w:asciiTheme="majorHAnsi" w:eastAsia="Times New Roman" w:hAnsiTheme="majorHAnsi" w:cs="Verdana"/>
          <w:bCs/>
          <w:color w:val="000000" w:themeColor="text1"/>
        </w:rPr>
        <w:t xml:space="preserve">Katrine Gribel Vorum, der vikarierede for Maria, er glædeligvis fortsat at finde på kontoret, hvor hun </w:t>
      </w:r>
      <w:r w:rsidR="00045A58">
        <w:rPr>
          <w:rFonts w:asciiTheme="majorHAnsi" w:eastAsia="Times New Roman" w:hAnsiTheme="majorHAnsi" w:cs="Verdana"/>
          <w:bCs/>
          <w:color w:val="000000" w:themeColor="text1"/>
        </w:rPr>
        <w:t xml:space="preserve">som udviklingskonsulent </w:t>
      </w:r>
      <w:r w:rsidR="002B0BF0">
        <w:rPr>
          <w:rFonts w:asciiTheme="majorHAnsi" w:eastAsia="Times New Roman" w:hAnsiTheme="majorHAnsi" w:cs="Verdana"/>
          <w:bCs/>
          <w:color w:val="000000" w:themeColor="text1"/>
        </w:rPr>
        <w:t xml:space="preserve">her i det ny år skal arbejde med projekt Skole-OL.  </w:t>
      </w:r>
      <w:r w:rsidR="004204E6">
        <w:rPr>
          <w:rFonts w:asciiTheme="majorHAnsi" w:eastAsiaTheme="minorEastAsia" w:hAnsiTheme="majorHAnsi" w:cs="Calibri"/>
        </w:rPr>
        <w:br/>
      </w:r>
    </w:p>
    <w:p w14:paraId="7650636E" w14:textId="1E539099" w:rsidR="004204E6" w:rsidRPr="004204E6" w:rsidRDefault="004204E6" w:rsidP="004204E6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Cambria"/>
        </w:rPr>
      </w:pPr>
      <w:r w:rsidRPr="00F166A0">
        <w:rPr>
          <w:rFonts w:asciiTheme="majorHAnsi" w:eastAsiaTheme="minorEastAsia" w:hAnsiTheme="majorHAnsi" w:cs="Calibri"/>
          <w:b/>
        </w:rPr>
        <w:t>Ny t</w:t>
      </w:r>
      <w:r w:rsidR="00F166A0" w:rsidRPr="00F166A0">
        <w:rPr>
          <w:rFonts w:asciiTheme="majorHAnsi" w:eastAsiaTheme="minorEastAsia" w:hAnsiTheme="majorHAnsi" w:cs="Calibri"/>
          <w:b/>
        </w:rPr>
        <w:t>ilmeldingsfrist for dommerkursus</w:t>
      </w:r>
      <w:r w:rsidRPr="00F166A0">
        <w:rPr>
          <w:rFonts w:asciiTheme="majorHAnsi" w:eastAsiaTheme="minorEastAsia" w:hAnsiTheme="majorHAnsi" w:cs="Calibri"/>
          <w:b/>
        </w:rPr>
        <w:t xml:space="preserve"> i Aalborg </w:t>
      </w:r>
      <w:r w:rsidR="00F166A0" w:rsidRPr="00F166A0">
        <w:rPr>
          <w:rFonts w:asciiTheme="majorHAnsi" w:eastAsiaTheme="minorEastAsia" w:hAnsiTheme="majorHAnsi" w:cs="Calibri"/>
          <w:b/>
        </w:rPr>
        <w:t xml:space="preserve">AM </w:t>
      </w:r>
      <w:r w:rsidRPr="00F166A0">
        <w:rPr>
          <w:rFonts w:asciiTheme="majorHAnsi" w:eastAsiaTheme="minorEastAsia" w:hAnsiTheme="majorHAnsi" w:cs="Calibri"/>
          <w:b/>
        </w:rPr>
        <w:t>den 17.-18. januar</w:t>
      </w:r>
      <w:r w:rsidRPr="004204E6">
        <w:rPr>
          <w:rFonts w:asciiTheme="majorHAnsi" w:eastAsiaTheme="minorEastAsia" w:hAnsiTheme="majorHAnsi" w:cs="Calibri"/>
        </w:rPr>
        <w:t xml:space="preserve"> er </w:t>
      </w:r>
      <w:r w:rsidR="002B02FA">
        <w:rPr>
          <w:rFonts w:asciiTheme="majorHAnsi" w:eastAsiaTheme="minorEastAsia" w:hAnsiTheme="majorHAnsi" w:cs="Calibri"/>
        </w:rPr>
        <w:t>den 14. Januar! så det er stadig muligt</w:t>
      </w:r>
      <w:r w:rsidRPr="004204E6">
        <w:rPr>
          <w:rFonts w:asciiTheme="majorHAnsi" w:eastAsiaTheme="minorEastAsia" w:hAnsiTheme="majorHAnsi" w:cs="Calibri"/>
        </w:rPr>
        <w:t xml:space="preserve"> at få plads.</w:t>
      </w:r>
      <w:r w:rsidR="002B02FA">
        <w:rPr>
          <w:rFonts w:asciiTheme="majorHAnsi" w:eastAsiaTheme="minorEastAsia" w:hAnsiTheme="majorHAnsi" w:cs="Calibri"/>
        </w:rPr>
        <w:t xml:space="preserve"> Bemærk at kurset er fredag til</w:t>
      </w:r>
      <w:r w:rsidRPr="004204E6">
        <w:rPr>
          <w:rFonts w:asciiTheme="majorHAnsi" w:eastAsiaTheme="minorEastAsia" w:hAnsiTheme="majorHAnsi" w:cs="Calibri"/>
        </w:rPr>
        <w:t xml:space="preserve"> l</w:t>
      </w:r>
      <w:r w:rsidR="002B02FA">
        <w:rPr>
          <w:rFonts w:asciiTheme="majorHAnsi" w:eastAsiaTheme="minorEastAsia" w:hAnsiTheme="majorHAnsi" w:cs="Calibri"/>
        </w:rPr>
        <w:t xml:space="preserve">ørdag, </w:t>
      </w:r>
      <w:r w:rsidRPr="004204E6">
        <w:rPr>
          <w:rFonts w:asciiTheme="majorHAnsi" w:eastAsiaTheme="minorEastAsia" w:hAnsiTheme="majorHAnsi" w:cs="Calibri"/>
        </w:rPr>
        <w:t xml:space="preserve">hhv. </w:t>
      </w:r>
      <w:r w:rsidR="002B02FA">
        <w:rPr>
          <w:rFonts w:asciiTheme="majorHAnsi" w:eastAsiaTheme="minorEastAsia" w:hAnsiTheme="majorHAnsi" w:cs="Calibri"/>
        </w:rPr>
        <w:t>kl. 18–22 og 09–18.</w:t>
      </w:r>
    </w:p>
    <w:p w14:paraId="33002F3A" w14:textId="54220A7B" w:rsidR="006A5953" w:rsidRPr="00856F77" w:rsidRDefault="006A5953" w:rsidP="006A5953">
      <w:pPr>
        <w:pStyle w:val="Overskrift1"/>
      </w:pPr>
      <w:bookmarkStart w:id="3" w:name="_Toc250973900"/>
      <w:r w:rsidRPr="00856F77">
        <w:lastRenderedPageBreak/>
        <w:t>D</w:t>
      </w:r>
      <w:r w:rsidR="00F15ACF">
        <w:t>AF Atletikreglement</w:t>
      </w:r>
      <w:bookmarkEnd w:id="3"/>
    </w:p>
    <w:p w14:paraId="49299CBC" w14:textId="35D31AFE" w:rsidR="00F15ACF" w:rsidRPr="00314FD8" w:rsidRDefault="00F15ACF" w:rsidP="004204E6">
      <w:pPr>
        <w:rPr>
          <w:rFonts w:asciiTheme="majorHAnsi" w:eastAsiaTheme="minorEastAsia" w:hAnsiTheme="majorHAnsi" w:cs="Calibri"/>
          <w:lang w:val="en-US"/>
        </w:rPr>
      </w:pPr>
      <w:r>
        <w:rPr>
          <w:rFonts w:asciiTheme="majorHAnsi" w:eastAsia="Times New Roman" w:hAnsiTheme="majorHAnsi" w:cs="Verdana"/>
          <w:bCs/>
          <w:color w:val="000000" w:themeColor="text1"/>
        </w:rPr>
        <w:t xml:space="preserve">Teknisk Udvalg er undervejs med tilretning af det danske atletikreglement til den nyeste aktuelle version 2014-15. Se afsnit 10, hvor hhv. </w:t>
      </w:r>
      <w:hyperlink r:id="rId11" w:history="1">
        <w:r w:rsidRPr="00F15ACF">
          <w:rPr>
            <w:rStyle w:val="Llink"/>
            <w:rFonts w:asciiTheme="majorHAnsi" w:eastAsia="Times New Roman" w:hAnsiTheme="majorHAnsi" w:cs="Verdana"/>
            <w:bCs/>
          </w:rPr>
          <w:t>inde-reglement 2014-15</w:t>
        </w:r>
      </w:hyperlink>
      <w:r>
        <w:rPr>
          <w:rFonts w:asciiTheme="majorHAnsi" w:eastAsia="Times New Roman" w:hAnsiTheme="majorHAnsi" w:cs="Verdana"/>
          <w:bCs/>
          <w:color w:val="000000" w:themeColor="text1"/>
        </w:rPr>
        <w:t xml:space="preserve"> </w:t>
      </w:r>
      <w:r>
        <w:rPr>
          <w:rFonts w:asciiTheme="majorHAnsi" w:eastAsiaTheme="minorEastAsia" w:hAnsiTheme="majorHAnsi" w:cs="Calibri"/>
          <w:lang w:val="en-US"/>
        </w:rPr>
        <w:t xml:space="preserve">og </w:t>
      </w:r>
      <w:hyperlink r:id="rId12" w:history="1">
        <w:r w:rsidR="00314FD8" w:rsidRPr="00314FD8">
          <w:rPr>
            <w:rStyle w:val="Llink"/>
            <w:rFonts w:asciiTheme="majorHAnsi" w:eastAsiaTheme="minorEastAsia" w:hAnsiTheme="majorHAnsi" w:cs="Calibri"/>
            <w:lang w:val="en-US"/>
          </w:rPr>
          <w:t>Cross/landevejsreglement</w:t>
        </w:r>
      </w:hyperlink>
      <w:r w:rsidR="00314FD8">
        <w:t xml:space="preserve"> </w:t>
      </w:r>
      <w:r>
        <w:rPr>
          <w:rFonts w:asciiTheme="majorHAnsi" w:eastAsia="Times New Roman" w:hAnsiTheme="majorHAnsi" w:cs="Verdana"/>
          <w:bCs/>
          <w:color w:val="000000" w:themeColor="text1"/>
        </w:rPr>
        <w:t>er opdateret pr. medio december.</w:t>
      </w:r>
    </w:p>
    <w:p w14:paraId="78FC8A0C" w14:textId="0CC1B493" w:rsidR="005901F8" w:rsidRPr="00856F77" w:rsidRDefault="005901F8" w:rsidP="005901F8">
      <w:pPr>
        <w:pStyle w:val="Overskrift1"/>
      </w:pPr>
      <w:bookmarkStart w:id="4" w:name="_Toc250973901"/>
      <w:r>
        <w:t>Børneattester digitaliseres</w:t>
      </w:r>
      <w:bookmarkEnd w:id="4"/>
    </w:p>
    <w:p w14:paraId="29AF818C" w14:textId="7EA12C31" w:rsidR="008D38A9" w:rsidRPr="00DB1A63" w:rsidRDefault="005901F8" w:rsidP="00DB1A63">
      <w:pPr>
        <w:rPr>
          <w:rFonts w:asciiTheme="majorHAnsi" w:eastAsia="Times New Roman" w:hAnsiTheme="majorHAnsi" w:cs="Verdana"/>
          <w:bCs/>
          <w:color w:val="000000" w:themeColor="text1"/>
        </w:rPr>
      </w:pPr>
      <w:r>
        <w:rPr>
          <w:rFonts w:asciiTheme="majorHAnsi" w:eastAsia="Times New Roman" w:hAnsiTheme="majorHAnsi" w:cs="Verdana"/>
          <w:bCs/>
          <w:color w:val="000000" w:themeColor="text1"/>
        </w:rPr>
        <w:t xml:space="preserve">Arbejdet med at indhente børneattester bliver nemmere for foreningerne i 2014. Hele arbejdsgangen gøres 100% digital, og der skal ikke længere udskrives blanketter el indhentes fysiske underskrifter. Læs mere på </w:t>
      </w:r>
      <w:hyperlink r:id="rId13" w:anchor="content-top" w:history="1">
        <w:r w:rsidRPr="005901F8">
          <w:rPr>
            <w:rStyle w:val="Llink"/>
            <w:rFonts w:asciiTheme="majorHAnsi" w:eastAsia="Times New Roman" w:hAnsiTheme="majorHAnsi" w:cs="Verdana"/>
            <w:bCs/>
          </w:rPr>
          <w:t>DIF hjemmeside</w:t>
        </w:r>
      </w:hyperlink>
      <w:r>
        <w:rPr>
          <w:rFonts w:asciiTheme="majorHAnsi" w:eastAsia="Times New Roman" w:hAnsiTheme="majorHAnsi" w:cs="Verdana"/>
          <w:bCs/>
          <w:color w:val="000000" w:themeColor="text1"/>
        </w:rPr>
        <w:t xml:space="preserve">. </w:t>
      </w:r>
    </w:p>
    <w:p w14:paraId="7D8A623C" w14:textId="7274A368" w:rsidR="008D38A9" w:rsidRPr="008D38A9" w:rsidRDefault="008D38A9" w:rsidP="008D38A9">
      <w:pPr>
        <w:pStyle w:val="Overskrift1"/>
      </w:pPr>
      <w:bookmarkStart w:id="5" w:name="_Toc250973902"/>
      <w:r w:rsidRPr="00856F77">
        <w:t>D</w:t>
      </w:r>
      <w:r>
        <w:t>IF nyhedsbrev Foreningsfokus</w:t>
      </w:r>
      <w:bookmarkEnd w:id="5"/>
    </w:p>
    <w:p w14:paraId="285E2B88" w14:textId="38A955B5" w:rsidR="008D38A9" w:rsidRDefault="008D38A9" w:rsidP="006A5953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Danmarks Idrætsforbund lancerede i starten af december et nyt nyhedsbrev </w:t>
      </w:r>
      <w:hyperlink r:id="rId14" w:anchor="content-top" w:history="1">
        <w:r w:rsidRPr="008D38A9">
          <w:rPr>
            <w:rStyle w:val="Llink"/>
            <w:rFonts w:asciiTheme="majorHAnsi" w:eastAsia="Times New Roman" w:hAnsiTheme="majorHAnsi" w:cs="Arial"/>
          </w:rPr>
          <w:t>Foreningsfokus</w:t>
        </w:r>
      </w:hyperlink>
      <w:r>
        <w:rPr>
          <w:rFonts w:asciiTheme="majorHAnsi" w:eastAsia="Times New Roman" w:hAnsiTheme="majorHAnsi" w:cs="Arial"/>
        </w:rPr>
        <w:t xml:space="preserve"> målrettet foreningslivet. ’Foreningsfokus’ vil udkomme mindst 6 gange årligt, og har du gode tips og info du gerne vil dele med andre foreningsledere, så send en mail til DIF’s redaktør Jacob Bech Andersen </w:t>
      </w:r>
      <w:hyperlink r:id="rId15" w:history="1">
        <w:r w:rsidRPr="00D45A0A">
          <w:rPr>
            <w:rStyle w:val="Llink"/>
            <w:rFonts w:asciiTheme="majorHAnsi" w:eastAsia="Times New Roman" w:hAnsiTheme="majorHAnsi" w:cs="Arial"/>
          </w:rPr>
          <w:t>jaa@dif.dk</w:t>
        </w:r>
      </w:hyperlink>
      <w:r>
        <w:rPr>
          <w:rFonts w:asciiTheme="majorHAnsi" w:eastAsia="Times New Roman" w:hAnsiTheme="majorHAnsi" w:cs="Arial"/>
        </w:rPr>
        <w:t xml:space="preserve"> </w:t>
      </w:r>
    </w:p>
    <w:p w14:paraId="76A5DB4E" w14:textId="77777777" w:rsidR="00DB155E" w:rsidRPr="00856F77" w:rsidRDefault="00DB155E" w:rsidP="00DB155E">
      <w:pPr>
        <w:pStyle w:val="Overskrift1"/>
      </w:pPr>
      <w:bookmarkStart w:id="6" w:name="_Toc250973903"/>
      <w:r>
        <w:t>Standplads på Expo 2014</w:t>
      </w:r>
      <w:bookmarkEnd w:id="6"/>
    </w:p>
    <w:p w14:paraId="53DB2769" w14:textId="77777777" w:rsidR="00DB155E" w:rsidRDefault="00DB155E" w:rsidP="00DB155E">
      <w:pPr>
        <w:rPr>
          <w:rFonts w:asciiTheme="majorHAnsi" w:eastAsiaTheme="minorEastAsia" w:hAnsiTheme="majorHAnsi"/>
        </w:rPr>
      </w:pPr>
      <w:r w:rsidRPr="00F166A0">
        <w:rPr>
          <w:rFonts w:asciiTheme="majorHAnsi" w:hAnsiTheme="majorHAnsi"/>
        </w:rPr>
        <w:t>Som løbsarrangør er der mulighed for</w:t>
      </w:r>
      <w:r>
        <w:rPr>
          <w:rFonts w:asciiTheme="majorHAnsi" w:hAnsiTheme="majorHAnsi"/>
        </w:rPr>
        <w:t xml:space="preserve"> at købe en stand ved Expo i </w:t>
      </w:r>
      <w:r w:rsidRPr="00F166A0">
        <w:rPr>
          <w:rFonts w:asciiTheme="majorHAnsi" w:eastAsiaTheme="minorEastAsia" w:hAnsiTheme="majorHAnsi"/>
        </w:rPr>
        <w:t xml:space="preserve">Sparta Hallen i </w:t>
      </w:r>
      <w:r>
        <w:rPr>
          <w:rFonts w:asciiTheme="majorHAnsi" w:eastAsiaTheme="minorEastAsia" w:hAnsiTheme="majorHAnsi"/>
        </w:rPr>
        <w:t xml:space="preserve">forbindelse med IAAF/AL-Bank VM halvmaraton. Expo’en er åben 25.-28. marts kl. 10-20. Der kan købes plads i </w:t>
      </w:r>
      <w:r w:rsidRPr="00F166A0">
        <w:rPr>
          <w:rFonts w:asciiTheme="majorHAnsi" w:eastAsiaTheme="minorEastAsia" w:hAnsiTheme="majorHAnsi"/>
        </w:rPr>
        <w:t>et opstill</w:t>
      </w:r>
      <w:r>
        <w:rPr>
          <w:rFonts w:asciiTheme="majorHAnsi" w:eastAsiaTheme="minorEastAsia" w:hAnsiTheme="majorHAnsi"/>
        </w:rPr>
        <w:t>et telt (langs hallen i Stande L; se i mail vedhæftede</w:t>
      </w:r>
      <w:r w:rsidRPr="00F166A0">
        <w:rPr>
          <w:rFonts w:asciiTheme="majorHAnsi" w:eastAsiaTheme="minorEastAsia" w:hAnsiTheme="majorHAnsi"/>
        </w:rPr>
        <w:t xml:space="preserve"> skitse</w:t>
      </w:r>
      <w:r>
        <w:rPr>
          <w:rFonts w:asciiTheme="majorHAnsi" w:eastAsiaTheme="minorEastAsia" w:hAnsiTheme="majorHAnsi"/>
        </w:rPr>
        <w:t xml:space="preserve">). Standene er 6 m2, prisen for DAF løbsarrangører er 700 kr./m2 = 4.200 kr. Standvægge 300 kr. Pris </w:t>
      </w:r>
      <w:r w:rsidRPr="00F166A0">
        <w:rPr>
          <w:rFonts w:asciiTheme="majorHAnsi" w:eastAsiaTheme="minorEastAsia" w:hAnsiTheme="majorHAnsi"/>
        </w:rPr>
        <w:t>i</w:t>
      </w:r>
      <w:r>
        <w:rPr>
          <w:rFonts w:asciiTheme="majorHAnsi" w:eastAsiaTheme="minorEastAsia" w:hAnsiTheme="majorHAnsi"/>
        </w:rPr>
        <w:t xml:space="preserve"> </w:t>
      </w:r>
      <w:r w:rsidRPr="00F166A0">
        <w:rPr>
          <w:rFonts w:asciiTheme="majorHAnsi" w:eastAsiaTheme="minorEastAsia" w:hAnsiTheme="majorHAnsi"/>
        </w:rPr>
        <w:t>alt 4</w:t>
      </w:r>
      <w:r>
        <w:rPr>
          <w:rFonts w:asciiTheme="majorHAnsi" w:eastAsiaTheme="minorEastAsia" w:hAnsiTheme="majorHAnsi"/>
        </w:rPr>
        <w:t>.</w:t>
      </w:r>
      <w:r w:rsidRPr="00F166A0">
        <w:rPr>
          <w:rFonts w:asciiTheme="majorHAnsi" w:eastAsiaTheme="minorEastAsia" w:hAnsiTheme="majorHAnsi"/>
        </w:rPr>
        <w:t>500 kr.</w:t>
      </w:r>
      <w:r>
        <w:rPr>
          <w:rFonts w:asciiTheme="majorHAnsi" w:eastAsiaTheme="minorEastAsia" w:hAnsiTheme="majorHAnsi"/>
        </w:rPr>
        <w:t xml:space="preserve"> ex moms. Standen er ink</w:t>
      </w:r>
      <w:r w:rsidRPr="00F166A0">
        <w:rPr>
          <w:rFonts w:asciiTheme="majorHAnsi" w:eastAsiaTheme="minorEastAsia" w:hAnsiTheme="majorHAnsi"/>
        </w:rPr>
        <w:t>l. strøm, bord/stol, WIFI og rengøring.</w:t>
      </w:r>
      <w:r>
        <w:rPr>
          <w:rFonts w:asciiTheme="majorHAnsi" w:eastAsiaTheme="minorEastAsia" w:hAnsiTheme="majorHAnsi"/>
        </w:rPr>
        <w:t xml:space="preserve"> </w:t>
      </w:r>
    </w:p>
    <w:p w14:paraId="1983CC86" w14:textId="77777777" w:rsidR="00DB155E" w:rsidRPr="00F166A0" w:rsidRDefault="00DB155E" w:rsidP="00DB155E">
      <w:pPr>
        <w:rPr>
          <w:rFonts w:asciiTheme="majorHAnsi" w:eastAsiaTheme="minorEastAsia" w:hAnsiTheme="majorHAnsi"/>
        </w:rPr>
      </w:pPr>
      <w:r w:rsidRPr="00F166A0">
        <w:rPr>
          <w:rFonts w:asciiTheme="majorHAnsi" w:eastAsiaTheme="minorEastAsia" w:hAnsiTheme="majorHAnsi"/>
        </w:rPr>
        <w:t>Der forventes 30.000 besøgende.</w:t>
      </w:r>
    </w:p>
    <w:p w14:paraId="704A014D" w14:textId="77777777" w:rsidR="00DB155E" w:rsidRDefault="00DB155E" w:rsidP="00DB155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</w:rPr>
      </w:pPr>
      <w:r w:rsidRPr="00F166A0">
        <w:rPr>
          <w:rFonts w:asciiTheme="majorHAnsi" w:eastAsiaTheme="minorEastAsia" w:hAnsiTheme="majorHAnsi"/>
        </w:rPr>
        <w:t>Yderligere oplysning</w:t>
      </w:r>
      <w:r>
        <w:rPr>
          <w:rFonts w:asciiTheme="majorHAnsi" w:eastAsiaTheme="minorEastAsia" w:hAnsiTheme="majorHAnsi"/>
        </w:rPr>
        <w:t xml:space="preserve">er og bestilling af standplads, kontakt </w:t>
      </w:r>
      <w:r w:rsidRPr="00F166A0">
        <w:rPr>
          <w:rFonts w:asciiTheme="majorHAnsi" w:eastAsiaTheme="minorEastAsia" w:hAnsiTheme="majorHAnsi"/>
        </w:rPr>
        <w:t xml:space="preserve">Niels Jørgen Holdt, </w:t>
      </w:r>
      <w:r>
        <w:rPr>
          <w:rFonts w:asciiTheme="majorHAnsi" w:eastAsiaTheme="minorEastAsia" w:hAnsiTheme="majorHAnsi"/>
        </w:rPr>
        <w:t xml:space="preserve">Sparta: </w:t>
      </w:r>
    </w:p>
    <w:p w14:paraId="30458902" w14:textId="31CEAF21" w:rsidR="00DB155E" w:rsidRPr="00DB155E" w:rsidRDefault="00DB155E" w:rsidP="006A5953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mail </w:t>
      </w:r>
      <w:hyperlink r:id="rId16" w:history="1">
        <w:r w:rsidRPr="00F166A0">
          <w:rPr>
            <w:rFonts w:asciiTheme="majorHAnsi" w:eastAsiaTheme="minorEastAsia" w:hAnsiTheme="majorHAnsi"/>
            <w:color w:val="0000FF"/>
            <w:u w:val="single" w:color="0000FF"/>
          </w:rPr>
          <w:t>holdt@sparta.dk</w:t>
        </w:r>
      </w:hyperlink>
      <w:r>
        <w:rPr>
          <w:rFonts w:asciiTheme="majorHAnsi" w:eastAsiaTheme="minorEastAsia" w:hAnsiTheme="majorHAnsi"/>
        </w:rPr>
        <w:t xml:space="preserve"> / tlf. 40192957</w:t>
      </w:r>
    </w:p>
    <w:p w14:paraId="7649D3CD" w14:textId="77777777" w:rsidR="006A5953" w:rsidRPr="00856F77" w:rsidRDefault="006A5953" w:rsidP="006A5953">
      <w:pPr>
        <w:pStyle w:val="Overskrift1"/>
      </w:pPr>
      <w:bookmarkStart w:id="7" w:name="_Toc250973904"/>
      <w:r w:rsidRPr="00856F77">
        <w:t>Velkommen til nye klubber</w:t>
      </w:r>
      <w:bookmarkEnd w:id="7"/>
    </w:p>
    <w:p w14:paraId="094F46A7" w14:textId="77777777" w:rsidR="006A5953" w:rsidRPr="00856F77" w:rsidRDefault="006A5953" w:rsidP="006A5953">
      <w:r w:rsidRPr="00856F77">
        <w:t>Vi kan byde velkommen til den senest indmeldte klub i Dansk Atletik Forbund:</w:t>
      </w:r>
    </w:p>
    <w:p w14:paraId="41562CCA" w14:textId="77777777" w:rsidR="00D064D8" w:rsidRPr="00D064D8" w:rsidRDefault="00D064D8" w:rsidP="00D064D8">
      <w:r w:rsidRPr="000E52BF">
        <w:t>Broagerlands ungdoms- &amp; idrætsforening, atletik/løb/gang</w:t>
      </w:r>
    </w:p>
    <w:p w14:paraId="1FC60826" w14:textId="078002E2" w:rsidR="006A5953" w:rsidRPr="000E52BF" w:rsidRDefault="006A5953" w:rsidP="000E52BF">
      <w:pPr>
        <w:pStyle w:val="Listeafsnit"/>
        <w:rPr>
          <w:sz w:val="24"/>
        </w:rPr>
      </w:pPr>
      <w:r w:rsidRPr="00D064D8">
        <w:rPr>
          <w:sz w:val="24"/>
        </w:rPr>
        <w:t xml:space="preserve">- velkommen, vi håber at I får megen glæde af jeres DAF medlemskab. </w:t>
      </w:r>
    </w:p>
    <w:p w14:paraId="7D8EFACA" w14:textId="713822F9" w:rsidR="000E52BF" w:rsidRPr="000E52BF" w:rsidRDefault="000E52BF" w:rsidP="000E52BF">
      <w:pPr>
        <w:pStyle w:val="Overskrift1"/>
      </w:pPr>
      <w:bookmarkStart w:id="8" w:name="_Toc250973905"/>
      <w:r>
        <w:t>Alletiders Atletikskole 2014 – bliv arrangør</w:t>
      </w:r>
      <w:bookmarkEnd w:id="8"/>
    </w:p>
    <w:p w14:paraId="1F23C148" w14:textId="77777777" w:rsidR="000E52BF" w:rsidRDefault="000E52BF" w:rsidP="000E52BF">
      <w:pPr>
        <w:ind w:firstLine="1304"/>
        <w:rPr>
          <w:rFonts w:ascii="Verdana" w:hAnsi="Verdana"/>
        </w:rPr>
      </w:pPr>
      <w:r>
        <w:rPr>
          <w:noProof/>
          <w:lang w:val="en-US"/>
        </w:rPr>
        <w:drawing>
          <wp:inline distT="0" distB="0" distL="0" distR="0" wp14:anchorId="279EB4A1" wp14:editId="0E843E69">
            <wp:extent cx="4267200" cy="2876550"/>
            <wp:effectExtent l="0" t="0" r="0" b="0"/>
            <wp:docPr id="3" name="Billede 3" descr="C:\Users\mai.DIFDOM01\AppData\Local\Microsoft\Windows\Temporary Internet Files\Content.Word\atletikskolen 2013 dag 2 349, stæ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.DIFDOM01\AppData\Local\Microsoft\Windows\Temporary Internet Files\Content.Word\atletikskolen 2013 dag 2 349, stærk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48EFA" w14:textId="77777777" w:rsidR="000E52BF" w:rsidRPr="000E52BF" w:rsidRDefault="000E52BF" w:rsidP="000E52BF">
      <w:pPr>
        <w:rPr>
          <w:rFonts w:asciiTheme="majorHAnsi" w:hAnsiTheme="majorHAnsi"/>
          <w:sz w:val="28"/>
          <w:szCs w:val="28"/>
        </w:rPr>
      </w:pPr>
      <w:r w:rsidRPr="000E52BF">
        <w:rPr>
          <w:rFonts w:asciiTheme="majorHAnsi" w:hAnsiTheme="majorHAnsi"/>
          <w:b/>
          <w:sz w:val="28"/>
          <w:szCs w:val="28"/>
        </w:rPr>
        <w:t>Tag allerede nu en beslutning og bliv arrangør af Alletiders Atletikskole 2014</w:t>
      </w:r>
      <w:r w:rsidRPr="000E52BF">
        <w:rPr>
          <w:rFonts w:asciiTheme="majorHAnsi" w:hAnsiTheme="majorHAnsi"/>
          <w:sz w:val="28"/>
          <w:szCs w:val="28"/>
        </w:rPr>
        <w:t xml:space="preserve"> </w:t>
      </w:r>
    </w:p>
    <w:p w14:paraId="39BAADBD" w14:textId="79BE67A5" w:rsidR="000E52BF" w:rsidRPr="000E52BF" w:rsidRDefault="000E52BF" w:rsidP="000E52BF">
      <w:pPr>
        <w:rPr>
          <w:rFonts w:asciiTheme="majorHAnsi" w:hAnsiTheme="majorHAnsi"/>
        </w:rPr>
      </w:pPr>
      <w:r>
        <w:rPr>
          <w:rFonts w:asciiTheme="majorHAnsi" w:hAnsiTheme="majorHAnsi"/>
        </w:rPr>
        <w:t>Atletiks</w:t>
      </w:r>
      <w:r w:rsidRPr="000E52BF">
        <w:rPr>
          <w:rFonts w:asciiTheme="majorHAnsi" w:hAnsiTheme="majorHAnsi"/>
        </w:rPr>
        <w:t>kolerne afvikles over 3-5 dage i skolernes sommerferie (uge 27-32) og er en god mulighed for at præsentere lokale børn og unge for atletikken.</w:t>
      </w:r>
    </w:p>
    <w:p w14:paraId="0C68A3A5" w14:textId="77777777" w:rsidR="000E52BF" w:rsidRDefault="000E52BF" w:rsidP="000E52BF">
      <w:pPr>
        <w:rPr>
          <w:rFonts w:asciiTheme="majorHAnsi" w:hAnsiTheme="majorHAnsi"/>
        </w:rPr>
      </w:pPr>
    </w:p>
    <w:p w14:paraId="49A8098C" w14:textId="77777777" w:rsidR="000E52BF" w:rsidRPr="000E52BF" w:rsidRDefault="000E52BF" w:rsidP="000E52BF">
      <w:pPr>
        <w:rPr>
          <w:rFonts w:asciiTheme="majorHAnsi" w:hAnsiTheme="majorHAnsi"/>
        </w:rPr>
      </w:pPr>
      <w:r w:rsidRPr="000E52BF">
        <w:rPr>
          <w:rFonts w:asciiTheme="majorHAnsi" w:hAnsiTheme="majorHAnsi"/>
        </w:rPr>
        <w:t>Den endelige indbydelse udsendes i starten af februar, men allerede nu ligger det fast at NIKE igen i år leverer lækre T-shirts til børn og T-shirts og shorts til trænere, samt at alle deltagere får drikkedunk og diplom. I lighed med tidligere vil det være muligt at benytte et fælles tilmeldingsmodul.</w:t>
      </w:r>
    </w:p>
    <w:p w14:paraId="4E830A30" w14:textId="77777777" w:rsidR="000E52BF" w:rsidRPr="000E52BF" w:rsidRDefault="000E52BF" w:rsidP="000E52BF">
      <w:pPr>
        <w:rPr>
          <w:rFonts w:asciiTheme="majorHAnsi" w:hAnsiTheme="majorHAnsi"/>
        </w:rPr>
      </w:pPr>
      <w:r w:rsidRPr="000E52BF">
        <w:rPr>
          <w:rFonts w:asciiTheme="majorHAnsi" w:hAnsiTheme="majorHAnsi"/>
        </w:rPr>
        <w:t>I 2013 deltog 13 klubber og i alt flere end 550 børn i atletikskolerne og flere klubber har allerede meldt sig på banen igen som arrangør.</w:t>
      </w:r>
    </w:p>
    <w:p w14:paraId="10AB0843" w14:textId="77777777" w:rsidR="000E52BF" w:rsidRDefault="000E52BF" w:rsidP="000E52BF">
      <w:pPr>
        <w:rPr>
          <w:rFonts w:asciiTheme="majorHAnsi" w:hAnsiTheme="majorHAnsi"/>
        </w:rPr>
      </w:pPr>
    </w:p>
    <w:p w14:paraId="255AB85A" w14:textId="77777777" w:rsidR="000E52BF" w:rsidRDefault="000E52BF" w:rsidP="000E52BF">
      <w:pPr>
        <w:rPr>
          <w:rFonts w:asciiTheme="majorHAnsi" w:hAnsiTheme="majorHAnsi"/>
        </w:rPr>
      </w:pPr>
      <w:r w:rsidRPr="000E52BF">
        <w:rPr>
          <w:rFonts w:asciiTheme="majorHAnsi" w:hAnsiTheme="majorHAnsi"/>
        </w:rPr>
        <w:t xml:space="preserve">Klubberne bestemmer selv deltagergebyret (Vi foreslår 500 kr for 5 dages atletikskole). </w:t>
      </w:r>
    </w:p>
    <w:p w14:paraId="142AB479" w14:textId="6D61AACD" w:rsidR="000E52BF" w:rsidRPr="000E52BF" w:rsidRDefault="000E52BF" w:rsidP="000E52BF">
      <w:pPr>
        <w:rPr>
          <w:rFonts w:asciiTheme="majorHAnsi" w:hAnsiTheme="majorHAnsi"/>
          <w:b/>
        </w:rPr>
      </w:pPr>
      <w:r w:rsidRPr="000E52BF">
        <w:rPr>
          <w:rFonts w:asciiTheme="majorHAnsi" w:hAnsiTheme="majorHAnsi"/>
        </w:rPr>
        <w:t>DAF-gebyret vil være 100 kr. pr. deltager som dækker tøj, tryk og administration</w:t>
      </w:r>
      <w:r>
        <w:rPr>
          <w:rFonts w:asciiTheme="majorHAnsi" w:hAnsiTheme="majorHAnsi"/>
        </w:rPr>
        <w:t>.</w:t>
      </w:r>
      <w:r w:rsidRPr="000E52BF">
        <w:rPr>
          <w:rFonts w:asciiTheme="majorHAnsi" w:hAnsiTheme="majorHAnsi"/>
          <w:b/>
        </w:rPr>
        <w:t xml:space="preserve"> </w:t>
      </w:r>
    </w:p>
    <w:p w14:paraId="6D4A276B" w14:textId="77777777" w:rsidR="000E52BF" w:rsidRDefault="000E52BF" w:rsidP="000E52BF">
      <w:pPr>
        <w:rPr>
          <w:rFonts w:asciiTheme="majorHAnsi" w:hAnsiTheme="majorHAnsi"/>
        </w:rPr>
      </w:pPr>
      <w:r w:rsidRPr="000E52BF">
        <w:rPr>
          <w:rFonts w:asciiTheme="majorHAnsi" w:hAnsiTheme="majorHAnsi"/>
          <w:b/>
        </w:rPr>
        <w:t>Ønsker du allerede nu at tilmelde din klub</w:t>
      </w:r>
      <w:r>
        <w:rPr>
          <w:rFonts w:asciiTheme="majorHAnsi" w:hAnsiTheme="majorHAnsi"/>
          <w:b/>
        </w:rPr>
        <w:t>,</w:t>
      </w:r>
      <w:r w:rsidRPr="000E52BF">
        <w:rPr>
          <w:rFonts w:asciiTheme="majorHAnsi" w:hAnsiTheme="majorHAnsi"/>
          <w:b/>
        </w:rPr>
        <w:t xml:space="preserve"> eller har du spørgsmål til Alletiders Atletikskole, </w:t>
      </w:r>
      <w:r w:rsidRPr="000E52BF">
        <w:rPr>
          <w:rFonts w:asciiTheme="majorHAnsi" w:hAnsiTheme="majorHAnsi"/>
        </w:rPr>
        <w:t>så kontakt</w:t>
      </w:r>
      <w:r>
        <w:rPr>
          <w:rFonts w:asciiTheme="majorHAnsi" w:hAnsiTheme="majorHAnsi"/>
        </w:rPr>
        <w:t xml:space="preserve">: </w:t>
      </w:r>
      <w:r w:rsidRPr="000E52BF">
        <w:rPr>
          <w:rFonts w:asciiTheme="majorHAnsi" w:hAnsiTheme="majorHAnsi"/>
        </w:rPr>
        <w:t>DAF’s udviklingsk</w:t>
      </w:r>
      <w:r>
        <w:rPr>
          <w:rFonts w:asciiTheme="majorHAnsi" w:hAnsiTheme="majorHAnsi"/>
        </w:rPr>
        <w:t>onsulent Morten Albjerg Nielsen</w:t>
      </w:r>
      <w:r w:rsidRPr="000E52BF">
        <w:rPr>
          <w:rFonts w:asciiTheme="majorHAnsi" w:hAnsiTheme="majorHAnsi"/>
        </w:rPr>
        <w:t xml:space="preserve"> </w:t>
      </w:r>
    </w:p>
    <w:p w14:paraId="74852973" w14:textId="50D723D0" w:rsidR="000E52BF" w:rsidRPr="000E52BF" w:rsidRDefault="000E52BF" w:rsidP="000E52BF">
      <w:pPr>
        <w:rPr>
          <w:rFonts w:asciiTheme="majorHAnsi" w:hAnsiTheme="majorHAnsi"/>
        </w:rPr>
      </w:pPr>
      <w:r w:rsidRPr="000E52BF">
        <w:rPr>
          <w:rFonts w:asciiTheme="majorHAnsi" w:hAnsiTheme="majorHAnsi"/>
          <w:lang w:val="en-US"/>
        </w:rPr>
        <w:t xml:space="preserve">tlf: 4326 2306 mail: </w:t>
      </w:r>
      <w:hyperlink r:id="rId18" w:history="1">
        <w:r w:rsidRPr="000E52BF">
          <w:rPr>
            <w:rStyle w:val="Llink"/>
            <w:rFonts w:asciiTheme="majorHAnsi" w:hAnsiTheme="majorHAnsi"/>
            <w:lang w:val="en-US"/>
          </w:rPr>
          <w:t>morten@dansk-atletik.dk</w:t>
        </w:r>
      </w:hyperlink>
      <w:r w:rsidRPr="000E52BF">
        <w:rPr>
          <w:rFonts w:asciiTheme="majorHAnsi" w:hAnsiTheme="majorHAnsi"/>
          <w:lang w:val="en-US"/>
        </w:rPr>
        <w:t xml:space="preserve">  </w:t>
      </w:r>
    </w:p>
    <w:p w14:paraId="6885CAC9" w14:textId="77777777" w:rsidR="000E52BF" w:rsidRDefault="000E52BF" w:rsidP="000E52BF">
      <w:pPr>
        <w:rPr>
          <w:rFonts w:asciiTheme="majorHAnsi" w:hAnsiTheme="majorHAnsi"/>
          <w:b/>
        </w:rPr>
      </w:pPr>
    </w:p>
    <w:p w14:paraId="33941A16" w14:textId="77777777" w:rsidR="000E52BF" w:rsidRPr="000E52BF" w:rsidRDefault="000E52BF" w:rsidP="000E52BF">
      <w:pPr>
        <w:rPr>
          <w:rFonts w:asciiTheme="majorHAnsi" w:hAnsiTheme="majorHAnsi"/>
          <w:b/>
        </w:rPr>
      </w:pPr>
      <w:r w:rsidRPr="000E52BF">
        <w:rPr>
          <w:rFonts w:asciiTheme="majorHAnsi" w:hAnsiTheme="majorHAnsi"/>
          <w:b/>
        </w:rPr>
        <w:t>De vigtigste deadlines ligger allerede nu fast:</w:t>
      </w:r>
    </w:p>
    <w:p w14:paraId="53B99AD4" w14:textId="2554F695" w:rsidR="000E52BF" w:rsidRPr="000E52BF" w:rsidRDefault="000E52BF" w:rsidP="000E52BF">
      <w:pPr>
        <w:autoSpaceDE w:val="0"/>
        <w:autoSpaceDN w:val="0"/>
        <w:adjustRightInd w:val="0"/>
        <w:ind w:left="1304"/>
        <w:rPr>
          <w:rFonts w:asciiTheme="majorHAnsi" w:hAnsiTheme="majorHAnsi" w:cs="MyriadPro-Regular"/>
        </w:rPr>
      </w:pPr>
      <w:r w:rsidRPr="000E52BF">
        <w:rPr>
          <w:rFonts w:asciiTheme="majorHAnsi" w:hAnsiTheme="majorHAnsi" w:cs="MyriadPro-Regular"/>
        </w:rPr>
        <w:t>3</w:t>
      </w:r>
      <w:r>
        <w:rPr>
          <w:rFonts w:asciiTheme="majorHAnsi" w:hAnsiTheme="majorHAnsi" w:cs="MyriadPro-Regular"/>
        </w:rPr>
        <w:t>.</w:t>
      </w:r>
      <w:r w:rsidRPr="000E52BF">
        <w:rPr>
          <w:rFonts w:asciiTheme="majorHAnsi" w:hAnsiTheme="majorHAnsi" w:cs="MyriadPro-Regular"/>
        </w:rPr>
        <w:t xml:space="preserve"> februar:</w:t>
      </w:r>
      <w:r w:rsidRPr="000E52BF">
        <w:rPr>
          <w:rFonts w:asciiTheme="majorHAnsi" w:hAnsiTheme="majorHAnsi" w:cs="MyriadPro-Regular"/>
        </w:rPr>
        <w:tab/>
        <w:t>Indbydelse til klubberne pr mail.</w:t>
      </w:r>
    </w:p>
    <w:p w14:paraId="127592E1" w14:textId="77777777" w:rsidR="000E52BF" w:rsidRPr="000E52BF" w:rsidRDefault="000E52BF" w:rsidP="000E52BF">
      <w:pPr>
        <w:autoSpaceDE w:val="0"/>
        <w:autoSpaceDN w:val="0"/>
        <w:adjustRightInd w:val="0"/>
        <w:ind w:left="1304"/>
        <w:rPr>
          <w:rFonts w:asciiTheme="majorHAnsi" w:hAnsiTheme="majorHAnsi" w:cs="MyriadPro-Regular"/>
        </w:rPr>
      </w:pPr>
    </w:p>
    <w:p w14:paraId="43908FBD" w14:textId="721B889D" w:rsidR="000E52BF" w:rsidRPr="000E52BF" w:rsidRDefault="000E52BF" w:rsidP="000E52BF">
      <w:pPr>
        <w:autoSpaceDE w:val="0"/>
        <w:autoSpaceDN w:val="0"/>
        <w:adjustRightInd w:val="0"/>
        <w:ind w:left="1304"/>
        <w:rPr>
          <w:rFonts w:asciiTheme="majorHAnsi" w:hAnsiTheme="majorHAnsi" w:cs="MyriadPro-Regular"/>
        </w:rPr>
      </w:pPr>
      <w:r w:rsidRPr="000E52BF">
        <w:rPr>
          <w:rFonts w:asciiTheme="majorHAnsi" w:hAnsiTheme="majorHAnsi" w:cs="MyriadPro-Regular"/>
        </w:rPr>
        <w:t>31</w:t>
      </w:r>
      <w:r>
        <w:rPr>
          <w:rFonts w:asciiTheme="majorHAnsi" w:hAnsiTheme="majorHAnsi" w:cs="MyriadPro-Regular"/>
        </w:rPr>
        <w:t>.</w:t>
      </w:r>
      <w:r w:rsidRPr="000E52BF">
        <w:rPr>
          <w:rFonts w:asciiTheme="majorHAnsi" w:hAnsiTheme="majorHAnsi" w:cs="MyriadPro-Regular"/>
        </w:rPr>
        <w:t xml:space="preserve"> marts:  </w:t>
      </w:r>
      <w:r>
        <w:rPr>
          <w:rFonts w:asciiTheme="majorHAnsi" w:hAnsiTheme="majorHAnsi" w:cs="MyriadPro-Regular"/>
        </w:rPr>
        <w:tab/>
      </w:r>
      <w:r w:rsidRPr="000E52BF">
        <w:rPr>
          <w:rFonts w:asciiTheme="majorHAnsi" w:hAnsiTheme="majorHAnsi" w:cs="MyriadPro-Regular"/>
        </w:rPr>
        <w:t>Deadline klubtilmelding.</w:t>
      </w:r>
    </w:p>
    <w:p w14:paraId="1BE722E0" w14:textId="77777777" w:rsidR="000E52BF" w:rsidRPr="000E52BF" w:rsidRDefault="000E52BF" w:rsidP="000E52BF">
      <w:pPr>
        <w:pStyle w:val="Listeafsnit"/>
        <w:numPr>
          <w:ilvl w:val="0"/>
          <w:numId w:val="13"/>
        </w:numPr>
        <w:autoSpaceDE w:val="0"/>
        <w:autoSpaceDN w:val="0"/>
        <w:adjustRightInd w:val="0"/>
        <w:ind w:left="2969"/>
        <w:rPr>
          <w:rFonts w:asciiTheme="majorHAnsi" w:hAnsiTheme="majorHAnsi" w:cs="MyriadPro-Regular"/>
          <w:sz w:val="24"/>
        </w:rPr>
      </w:pPr>
      <w:r w:rsidRPr="000E52BF">
        <w:rPr>
          <w:rFonts w:asciiTheme="majorHAnsi" w:hAnsiTheme="majorHAnsi" w:cs="MyriadPro-Regular"/>
          <w:sz w:val="24"/>
        </w:rPr>
        <w:t xml:space="preserve">Angiv her: dato og adresse for afholdelse, deltagerpris, brug af fælles eller eget tilmeldingssystem og arrangementets kontaktperson     </w:t>
      </w:r>
    </w:p>
    <w:p w14:paraId="0D319D5B" w14:textId="77777777" w:rsidR="000E52BF" w:rsidRPr="000E52BF" w:rsidRDefault="000E52BF" w:rsidP="000E52BF">
      <w:pPr>
        <w:autoSpaceDE w:val="0"/>
        <w:autoSpaceDN w:val="0"/>
        <w:adjustRightInd w:val="0"/>
        <w:ind w:left="1304"/>
        <w:rPr>
          <w:rFonts w:asciiTheme="majorHAnsi" w:hAnsiTheme="majorHAnsi" w:cs="MyriadPro-Regular"/>
        </w:rPr>
      </w:pPr>
    </w:p>
    <w:p w14:paraId="436E6574" w14:textId="77777777" w:rsidR="000E52BF" w:rsidRPr="000E52BF" w:rsidRDefault="000E52BF" w:rsidP="000E52BF">
      <w:pPr>
        <w:autoSpaceDE w:val="0"/>
        <w:autoSpaceDN w:val="0"/>
        <w:adjustRightInd w:val="0"/>
        <w:ind w:left="2608" w:hanging="1304"/>
        <w:rPr>
          <w:rFonts w:asciiTheme="majorHAnsi" w:hAnsiTheme="majorHAnsi" w:cs="MyriadPro-Regular"/>
        </w:rPr>
      </w:pPr>
      <w:r w:rsidRPr="000E52BF">
        <w:rPr>
          <w:rFonts w:asciiTheme="majorHAnsi" w:hAnsiTheme="majorHAnsi" w:cs="MyriadPro-Regular"/>
        </w:rPr>
        <w:t>7 april:</w:t>
      </w:r>
      <w:r w:rsidRPr="000E52BF">
        <w:rPr>
          <w:rFonts w:asciiTheme="majorHAnsi" w:hAnsiTheme="majorHAnsi" w:cs="MyriadPro-Regular"/>
        </w:rPr>
        <w:tab/>
        <w:t>Deltager invitationsmaterialet i form af plakater og flyers sendes til klubberne.</w:t>
      </w:r>
    </w:p>
    <w:p w14:paraId="7D36F239" w14:textId="77777777" w:rsidR="000E52BF" w:rsidRPr="000E52BF" w:rsidRDefault="000E52BF" w:rsidP="000E52BF">
      <w:pPr>
        <w:autoSpaceDE w:val="0"/>
        <w:autoSpaceDN w:val="0"/>
        <w:adjustRightInd w:val="0"/>
        <w:rPr>
          <w:rFonts w:asciiTheme="majorHAnsi" w:hAnsiTheme="majorHAnsi" w:cs="MyriadPro-Regular"/>
        </w:rPr>
      </w:pPr>
    </w:p>
    <w:p w14:paraId="3FF761CE" w14:textId="77777777" w:rsidR="000E52BF" w:rsidRPr="000E52BF" w:rsidRDefault="000E52BF" w:rsidP="000E52BF">
      <w:pPr>
        <w:autoSpaceDE w:val="0"/>
        <w:autoSpaceDN w:val="0"/>
        <w:adjustRightInd w:val="0"/>
        <w:ind w:left="2608" w:hanging="1304"/>
        <w:rPr>
          <w:rFonts w:asciiTheme="majorHAnsi" w:hAnsiTheme="majorHAnsi" w:cs="MyriadPro-Regular"/>
        </w:rPr>
      </w:pPr>
      <w:r w:rsidRPr="000E52BF">
        <w:rPr>
          <w:rFonts w:asciiTheme="majorHAnsi" w:hAnsiTheme="majorHAnsi" w:cs="MyriadPro-Regular"/>
        </w:rPr>
        <w:t xml:space="preserve">2. juni: </w:t>
      </w:r>
      <w:r w:rsidRPr="000E52BF">
        <w:rPr>
          <w:rFonts w:asciiTheme="majorHAnsi" w:hAnsiTheme="majorHAnsi" w:cs="MyriadPro-Regular"/>
        </w:rPr>
        <w:tab/>
        <w:t>Trænerliste med navn, tøjstørrelse (T-shirt og Shorts) sendes til DAF</w:t>
      </w:r>
    </w:p>
    <w:p w14:paraId="106FE14C" w14:textId="77777777" w:rsidR="000E52BF" w:rsidRPr="000E52BF" w:rsidRDefault="000E52BF" w:rsidP="000E52BF">
      <w:pPr>
        <w:autoSpaceDE w:val="0"/>
        <w:autoSpaceDN w:val="0"/>
        <w:adjustRightInd w:val="0"/>
        <w:ind w:left="1304"/>
        <w:rPr>
          <w:rFonts w:asciiTheme="majorHAnsi" w:hAnsiTheme="majorHAnsi" w:cs="MyriadPro-Regular"/>
        </w:rPr>
      </w:pPr>
    </w:p>
    <w:p w14:paraId="2F22E2B3" w14:textId="77777777" w:rsidR="000E52BF" w:rsidRPr="000E52BF" w:rsidRDefault="000E52BF" w:rsidP="000E52BF">
      <w:pPr>
        <w:autoSpaceDE w:val="0"/>
        <w:autoSpaceDN w:val="0"/>
        <w:adjustRightInd w:val="0"/>
        <w:ind w:left="2608" w:hanging="1304"/>
        <w:rPr>
          <w:rFonts w:asciiTheme="majorHAnsi" w:hAnsiTheme="majorHAnsi" w:cs="MyriadPro-Regular"/>
        </w:rPr>
      </w:pPr>
      <w:r w:rsidRPr="000E52BF">
        <w:rPr>
          <w:rFonts w:asciiTheme="majorHAnsi" w:hAnsiTheme="majorHAnsi" w:cs="MyriadPro-Regular"/>
        </w:rPr>
        <w:t xml:space="preserve">5. juni: </w:t>
      </w:r>
      <w:r w:rsidRPr="000E52BF">
        <w:rPr>
          <w:rFonts w:asciiTheme="majorHAnsi" w:hAnsiTheme="majorHAnsi" w:cs="MyriadPro-Regular"/>
        </w:rPr>
        <w:tab/>
        <w:t xml:space="preserve">Deltagerliste med navn, alder og størrelse T-shirt sendes senest til DAF, hvis atletikskolen afholdes i uge 27-29 </w:t>
      </w:r>
    </w:p>
    <w:p w14:paraId="685FA871" w14:textId="77777777" w:rsidR="000E52BF" w:rsidRPr="000E52BF" w:rsidRDefault="000E52BF" w:rsidP="000E52BF">
      <w:pPr>
        <w:autoSpaceDE w:val="0"/>
        <w:autoSpaceDN w:val="0"/>
        <w:adjustRightInd w:val="0"/>
        <w:ind w:left="2608" w:hanging="1304"/>
        <w:rPr>
          <w:rFonts w:asciiTheme="majorHAnsi" w:hAnsiTheme="majorHAnsi" w:cs="MyriadPro-Regular"/>
        </w:rPr>
      </w:pPr>
    </w:p>
    <w:p w14:paraId="38CDF8D4" w14:textId="77777777" w:rsidR="000E52BF" w:rsidRPr="000E52BF" w:rsidRDefault="000E52BF" w:rsidP="000E52BF">
      <w:pPr>
        <w:autoSpaceDE w:val="0"/>
        <w:autoSpaceDN w:val="0"/>
        <w:adjustRightInd w:val="0"/>
        <w:ind w:left="2608" w:hanging="1304"/>
        <w:rPr>
          <w:rFonts w:asciiTheme="majorHAnsi" w:hAnsiTheme="majorHAnsi" w:cs="MyriadPro-Regular"/>
        </w:rPr>
      </w:pPr>
      <w:r w:rsidRPr="000E52BF">
        <w:rPr>
          <w:rFonts w:asciiTheme="majorHAnsi" w:hAnsiTheme="majorHAnsi" w:cs="MyriadPro-Regular"/>
        </w:rPr>
        <w:t xml:space="preserve">1. juli: </w:t>
      </w:r>
      <w:r w:rsidRPr="000E52BF">
        <w:rPr>
          <w:rFonts w:asciiTheme="majorHAnsi" w:hAnsiTheme="majorHAnsi" w:cs="MyriadPro-Regular"/>
        </w:rPr>
        <w:tab/>
        <w:t>Deltagerliste med navn, alder og størrelse T-shirt sendes senest til DAF, hvis atletikskolen afholdes i uge 30-32</w:t>
      </w:r>
    </w:p>
    <w:p w14:paraId="50CFA792" w14:textId="77777777" w:rsidR="000E52BF" w:rsidRPr="000E52BF" w:rsidRDefault="000E52BF" w:rsidP="000E52BF">
      <w:pPr>
        <w:autoSpaceDE w:val="0"/>
        <w:autoSpaceDN w:val="0"/>
        <w:adjustRightInd w:val="0"/>
        <w:ind w:left="1304"/>
        <w:rPr>
          <w:rFonts w:asciiTheme="majorHAnsi" w:hAnsiTheme="majorHAnsi" w:cs="MyriadPro-Regular"/>
        </w:rPr>
      </w:pPr>
    </w:p>
    <w:p w14:paraId="495C5B9D" w14:textId="77777777" w:rsidR="000E52BF" w:rsidRPr="000E52BF" w:rsidRDefault="000E52BF" w:rsidP="000E52BF">
      <w:pPr>
        <w:autoSpaceDE w:val="0"/>
        <w:autoSpaceDN w:val="0"/>
        <w:adjustRightInd w:val="0"/>
        <w:ind w:left="1304"/>
        <w:rPr>
          <w:rFonts w:asciiTheme="majorHAnsi" w:hAnsiTheme="majorHAnsi" w:cs="MyriadPro-Regular"/>
        </w:rPr>
      </w:pPr>
      <w:r w:rsidRPr="000E52BF">
        <w:rPr>
          <w:rFonts w:asciiTheme="majorHAnsi" w:hAnsiTheme="majorHAnsi" w:cs="MyriadPro-Regular"/>
        </w:rPr>
        <w:t xml:space="preserve">20. juni eller en uge før afholdelse: </w:t>
      </w:r>
    </w:p>
    <w:p w14:paraId="77336C20" w14:textId="77777777" w:rsidR="000E52BF" w:rsidRPr="000E52BF" w:rsidRDefault="000E52BF" w:rsidP="000E52BF">
      <w:pPr>
        <w:autoSpaceDE w:val="0"/>
        <w:autoSpaceDN w:val="0"/>
        <w:adjustRightInd w:val="0"/>
        <w:ind w:left="2608"/>
        <w:rPr>
          <w:rFonts w:asciiTheme="majorHAnsi" w:hAnsiTheme="majorHAnsi" w:cs="MyriadPro-Regular"/>
          <w:sz w:val="28"/>
          <w:szCs w:val="28"/>
        </w:rPr>
      </w:pPr>
      <w:r w:rsidRPr="000E52BF">
        <w:rPr>
          <w:rFonts w:asciiTheme="majorHAnsi" w:hAnsiTheme="majorHAnsi" w:cs="MyriadPro-Regular"/>
        </w:rPr>
        <w:t>Deltagerpakker og trænertøj sendes til klubberne. Meddel venligst hvis modtageradressen for forsendelsen er forskellig fra den, som er brugt til udsendelse af plakater og flyers.</w:t>
      </w:r>
    </w:p>
    <w:p w14:paraId="0AC7FC84" w14:textId="77777777" w:rsidR="000E52BF" w:rsidRPr="00DC2A13" w:rsidRDefault="000E52BF" w:rsidP="000E52BF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</w:p>
    <w:p w14:paraId="0B3358E6" w14:textId="78F489D3" w:rsidR="00C95CF4" w:rsidRPr="006A5953" w:rsidRDefault="00C95CF4" w:rsidP="000E52BF"/>
    <w:sectPr w:rsidR="00C95CF4" w:rsidRPr="006A5953" w:rsidSect="002B02FA">
      <w:headerReference w:type="default" r:id="rId19"/>
      <w:footerReference w:type="even" r:id="rId20"/>
      <w:footerReference w:type="default" r:id="rId21"/>
      <w:pgSz w:w="11900" w:h="16840"/>
      <w:pgMar w:top="4394" w:right="1410" w:bottom="1843" w:left="1134" w:header="709" w:footer="19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5E32A" w14:textId="77777777" w:rsidR="00F166A0" w:rsidRDefault="00F166A0" w:rsidP="00836166">
      <w:r>
        <w:separator/>
      </w:r>
    </w:p>
  </w:endnote>
  <w:endnote w:type="continuationSeparator" w:id="0">
    <w:p w14:paraId="387F4F44" w14:textId="77777777" w:rsidR="00F166A0" w:rsidRDefault="00F166A0" w:rsidP="0083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A15D8" w14:textId="77777777" w:rsidR="00F166A0" w:rsidRDefault="00F166A0" w:rsidP="00FB1551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ED4B425" w14:textId="77777777" w:rsidR="00F166A0" w:rsidRDefault="00F166A0" w:rsidP="00BD1ABB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65521" w14:textId="77777777" w:rsidR="00F166A0" w:rsidRDefault="00F166A0" w:rsidP="00BD1ABB">
    <w:pPr>
      <w:pStyle w:val="Sidefod"/>
      <w:ind w:right="360"/>
    </w:pPr>
    <w:r w:rsidRPr="00836166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38" behindDoc="0" locked="0" layoutInCell="1" allowOverlap="1" wp14:anchorId="657C13DE" wp14:editId="64132315">
              <wp:simplePos x="0" y="0"/>
              <wp:positionH relativeFrom="column">
                <wp:posOffset>-571500</wp:posOffset>
              </wp:positionH>
              <wp:positionV relativeFrom="paragraph">
                <wp:posOffset>382905</wp:posOffset>
              </wp:positionV>
              <wp:extent cx="7578090" cy="1043305"/>
              <wp:effectExtent l="0" t="0" r="0" b="0"/>
              <wp:wrapThrough wrapText="bothSides">
                <wp:wrapPolygon edited="0">
                  <wp:start x="0" y="0"/>
                  <wp:lineTo x="0" y="21035"/>
                  <wp:lineTo x="21502" y="21035"/>
                  <wp:lineTo x="21502" y="0"/>
                  <wp:lineTo x="0" y="0"/>
                </wp:wrapPolygon>
              </wp:wrapThrough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8090" cy="1043305"/>
                      </a:xfrm>
                      <a:prstGeom prst="rect">
                        <a:avLst/>
                      </a:prstGeom>
                      <a:solidFill>
                        <a:srgbClr val="1D174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6E422F" w14:textId="77777777" w:rsidR="00F166A0" w:rsidRPr="00BD1ABB" w:rsidRDefault="00F166A0" w:rsidP="00BD1ABB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BD1ABB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Dansk Atletik Forbund</w:t>
                          </w:r>
                        </w:p>
                        <w:p w14:paraId="59EDBA80" w14:textId="77777777" w:rsidR="00F166A0" w:rsidRPr="00BD1ABB" w:rsidRDefault="00F166A0" w:rsidP="00BD1ABB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www.d</w:t>
                          </w:r>
                          <w:r w:rsidRPr="00BD1ABB">
                            <w:rPr>
                              <w:rFonts w:asciiTheme="majorHAnsi" w:hAnsiTheme="majorHAnsi"/>
                            </w:rPr>
                            <w:t>ansk-atletik.dk</w:t>
                          </w:r>
                        </w:p>
                        <w:p w14:paraId="10189E8A" w14:textId="77777777" w:rsidR="00F166A0" w:rsidRPr="00BD1ABB" w:rsidRDefault="00F166A0" w:rsidP="00BD1ABB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BD1ABB">
                            <w:rPr>
                              <w:rFonts w:asciiTheme="majorHAnsi" w:hAnsiTheme="majorHAnsi"/>
                            </w:rPr>
                            <w:t>daf@dansk-atletik.dk</w:t>
                          </w:r>
                        </w:p>
                        <w:p w14:paraId="1B86C60A" w14:textId="77777777" w:rsidR="00F166A0" w:rsidRDefault="00F166A0" w:rsidP="00BD1ABB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Twitter:@danskatletik</w:t>
                          </w:r>
                        </w:p>
                        <w:p w14:paraId="1C682010" w14:textId="77777777" w:rsidR="00F166A0" w:rsidRPr="00BD1ABB" w:rsidRDefault="00F166A0" w:rsidP="00BD1ABB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8" o:spid="_x0000_s1028" style="position:absolute;margin-left:-44.95pt;margin-top:30.15pt;width:596.7pt;height:82.1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" fillcolor="#1d1742" stroked="f">
              <v:textbox>
                <w:txbxContent>
                  <w:p w14:paraId="0D6E422F" w14:textId="77777777" w:rsidR="00DB1A63" w:rsidRPr="00BD1ABB" w:rsidRDefault="00DB1A63" w:rsidP="00BD1ABB">
                    <w:pPr>
                      <w:jc w:val="center"/>
                      <w:rPr>
                        <w:rFonts w:asciiTheme="majorHAnsi" w:hAnsiTheme="majorHAnsi"/>
                      </w:rPr>
                    </w:pPr>
                    <w:r w:rsidRPr="00BD1ABB">
                      <w:rPr>
                        <w:rFonts w:asciiTheme="majorHAnsi" w:hAnsiTheme="majorHAnsi"/>
                        <w:sz w:val="28"/>
                        <w:szCs w:val="28"/>
                      </w:rPr>
                      <w:t>Dansk Atletik Forbund</w:t>
                    </w:r>
                  </w:p>
                  <w:p w14:paraId="59EDBA80" w14:textId="77777777" w:rsidR="00DB1A63" w:rsidRPr="00BD1ABB" w:rsidRDefault="00DB1A63" w:rsidP="00BD1ABB">
                    <w:pPr>
                      <w:jc w:val="center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www.d</w:t>
                    </w:r>
                    <w:r w:rsidRPr="00BD1ABB">
                      <w:rPr>
                        <w:rFonts w:asciiTheme="majorHAnsi" w:hAnsiTheme="majorHAnsi"/>
                      </w:rPr>
                      <w:t>ansk-atletik.dk</w:t>
                    </w:r>
                  </w:p>
                  <w:p w14:paraId="10189E8A" w14:textId="77777777" w:rsidR="00DB1A63" w:rsidRPr="00BD1ABB" w:rsidRDefault="00DB1A63" w:rsidP="00BD1ABB">
                    <w:pPr>
                      <w:jc w:val="center"/>
                      <w:rPr>
                        <w:rFonts w:asciiTheme="majorHAnsi" w:hAnsiTheme="majorHAnsi"/>
                      </w:rPr>
                    </w:pPr>
                    <w:r w:rsidRPr="00BD1ABB">
                      <w:rPr>
                        <w:rFonts w:asciiTheme="majorHAnsi" w:hAnsiTheme="majorHAnsi"/>
                      </w:rPr>
                      <w:t>daf@dansk-atletik.dk</w:t>
                    </w:r>
                  </w:p>
                  <w:p w14:paraId="1B86C60A" w14:textId="77777777" w:rsidR="00DB1A63" w:rsidRDefault="00DB1A63" w:rsidP="00BD1ABB">
                    <w:pPr>
                      <w:jc w:val="center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Twitter:@danskatletik</w:t>
                    </w:r>
                  </w:p>
                  <w:p w14:paraId="1C682010" w14:textId="77777777" w:rsidR="00DB1A63" w:rsidRPr="00BD1ABB" w:rsidRDefault="00DB1A63" w:rsidP="00BD1ABB">
                    <w:pPr>
                      <w:jc w:val="center"/>
                      <w:rPr>
                        <w:rFonts w:asciiTheme="majorHAnsi" w:hAnsiTheme="majorHAnsi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35CAFF" wp14:editId="23B987D5">
              <wp:simplePos x="0" y="0"/>
              <wp:positionH relativeFrom="column">
                <wp:posOffset>5829300</wp:posOffset>
              </wp:positionH>
              <wp:positionV relativeFrom="paragraph">
                <wp:posOffset>497205</wp:posOffset>
              </wp:positionV>
              <wp:extent cx="571500" cy="571500"/>
              <wp:effectExtent l="25400" t="25400" r="139700" b="139700"/>
              <wp:wrapSquare wrapText="bothSides"/>
              <wp:docPr id="12" name="Ellips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71500"/>
                      </a:xfrm>
                      <a:prstGeom prst="ellipse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126D64" w14:textId="77777777" w:rsidR="00F166A0" w:rsidRPr="00FB1551" w:rsidRDefault="00F166A0" w:rsidP="00FB1551">
                          <w:pPr>
                            <w:pStyle w:val="Sidefod"/>
                            <w:jc w:val="center"/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</w:pPr>
                          <w:r w:rsidRPr="00FB1551">
                            <w:rPr>
                              <w:rStyle w:val="Sidetal"/>
                              <w:rFonts w:asciiTheme="majorHAnsi" w:hAnsiTheme="majorHAnsi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B1551">
                            <w:rPr>
                              <w:rStyle w:val="Sidetal"/>
                              <w:rFonts w:asciiTheme="majorHAnsi" w:hAnsiTheme="majorHAnsi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 w:rsidRPr="00FB1551">
                            <w:rPr>
                              <w:rStyle w:val="Sidetal"/>
                              <w:rFonts w:asciiTheme="majorHAnsi" w:hAnsiTheme="majorHAnsi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EC07DD">
                            <w:rPr>
                              <w:rStyle w:val="Sidetal"/>
                              <w:rFonts w:asciiTheme="majorHAnsi" w:hAnsiTheme="majorHAnsi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 w:rsidRPr="00FB1551">
                            <w:rPr>
                              <w:rStyle w:val="Sidetal"/>
                              <w:rFonts w:asciiTheme="majorHAnsi" w:hAnsiTheme="majorHAnsi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id="Ellipse 12" o:spid="_x0000_s1029" style="position:absolute;margin-left:459pt;margin-top:39.15pt;width:45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" fillcolor="#4f81bd [3204]" strokecolor="#4579b8 [3044]">
              <v:fill color2="#a7bfde [1620]" rotate="t" type="gradient">
                <o:fill v:ext="view" type="gradientUnscaled"/>
              </v:fill>
              <v:shadow on="t" opacity="26214f" mv:blur="50800f" origin="-.5,-.5" offset="26941emu,26941emu"/>
              <v:textbox>
                <w:txbxContent>
                  <w:p w14:paraId="3C126D64" w14:textId="77777777" w:rsidR="00DB1A63" w:rsidRPr="00FB1551" w:rsidRDefault="00DB1A63" w:rsidP="00FB1551">
                    <w:pPr>
                      <w:pStyle w:val="Sidefod"/>
                      <w:jc w:val="center"/>
                      <w:rPr>
                        <w:rFonts w:asciiTheme="majorHAnsi" w:hAnsiTheme="majorHAnsi"/>
                        <w:sz w:val="32"/>
                        <w:szCs w:val="32"/>
                      </w:rPr>
                    </w:pPr>
                    <w:r w:rsidRPr="00FB1551">
                      <w:rPr>
                        <w:rStyle w:val="Sidetal"/>
                        <w:rFonts w:asciiTheme="majorHAnsi" w:hAnsiTheme="majorHAnsi"/>
                        <w:sz w:val="32"/>
                        <w:szCs w:val="32"/>
                      </w:rPr>
                      <w:fldChar w:fldCharType="begin"/>
                    </w:r>
                    <w:r w:rsidRPr="00FB1551">
                      <w:rPr>
                        <w:rStyle w:val="Sidetal"/>
                        <w:rFonts w:asciiTheme="majorHAnsi" w:hAnsiTheme="majorHAnsi"/>
                        <w:sz w:val="32"/>
                        <w:szCs w:val="32"/>
                      </w:rPr>
                      <w:instrText xml:space="preserve">PAGE  </w:instrText>
                    </w:r>
                    <w:r w:rsidRPr="00FB1551">
                      <w:rPr>
                        <w:rStyle w:val="Sidetal"/>
                        <w:rFonts w:asciiTheme="majorHAnsi" w:hAnsiTheme="majorHAnsi"/>
                        <w:sz w:val="32"/>
                        <w:szCs w:val="32"/>
                      </w:rPr>
                      <w:fldChar w:fldCharType="separate"/>
                    </w:r>
                    <w:r w:rsidR="000E52BF">
                      <w:rPr>
                        <w:rStyle w:val="Sidetal"/>
                        <w:rFonts w:asciiTheme="majorHAnsi" w:hAnsiTheme="majorHAnsi"/>
                        <w:noProof/>
                        <w:sz w:val="32"/>
                        <w:szCs w:val="32"/>
                      </w:rPr>
                      <w:t>1</w:t>
                    </w:r>
                    <w:r w:rsidRPr="00FB1551">
                      <w:rPr>
                        <w:rStyle w:val="Sidetal"/>
                        <w:rFonts w:asciiTheme="majorHAnsi" w:hAnsiTheme="majorHAnsi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620C8" w14:textId="77777777" w:rsidR="00F166A0" w:rsidRDefault="00F166A0" w:rsidP="00836166">
      <w:r>
        <w:separator/>
      </w:r>
    </w:p>
  </w:footnote>
  <w:footnote w:type="continuationSeparator" w:id="0">
    <w:p w14:paraId="341A8D70" w14:textId="77777777" w:rsidR="00F166A0" w:rsidRDefault="00F166A0" w:rsidP="008361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6EEBA" w14:textId="77777777" w:rsidR="00F166A0" w:rsidRDefault="00F166A0">
    <w:pPr>
      <w:pStyle w:val="Sidehoved"/>
    </w:pPr>
    <w:r w:rsidRPr="00836166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F858C" wp14:editId="3103245A">
              <wp:simplePos x="0" y="0"/>
              <wp:positionH relativeFrom="column">
                <wp:posOffset>3291205</wp:posOffset>
              </wp:positionH>
              <wp:positionV relativeFrom="paragraph">
                <wp:posOffset>1196975</wp:posOffset>
              </wp:positionV>
              <wp:extent cx="3223895" cy="800100"/>
              <wp:effectExtent l="0" t="0" r="0" b="12700"/>
              <wp:wrapSquare wrapText="bothSides"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389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BF11C6" w14:textId="77777777" w:rsidR="00F166A0" w:rsidRPr="006A5953" w:rsidRDefault="00F166A0" w:rsidP="00716397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A5953"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  <w:t>DAF Nyhedsbrev</w:t>
                          </w:r>
                        </w:p>
                        <w:p w14:paraId="45199E77" w14:textId="0AE11C96" w:rsidR="00F166A0" w:rsidRDefault="00F166A0" w:rsidP="00716397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22"/>
                              <w:szCs w:val="22"/>
                            </w:rPr>
                            <w:t>Januar 2014</w:t>
                          </w:r>
                        </w:p>
                        <w:p w14:paraId="40E74863" w14:textId="77777777" w:rsidR="00F166A0" w:rsidRPr="006A5953" w:rsidRDefault="00F166A0" w:rsidP="00F15ACF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5" o:spid="_x0000_s1026" type="#_x0000_t202" style="position:absolute;margin-left:259.15pt;margin-top:94.25pt;width:253.8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" filled="f" stroked="f">
              <v:textbox>
                <w:txbxContent>
                  <w:p w14:paraId="28BF11C6" w14:textId="77777777" w:rsidR="00DB1A63" w:rsidRPr="006A5953" w:rsidRDefault="00DB1A63" w:rsidP="00716397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</w:pPr>
                    <w:r w:rsidRPr="006A5953"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  <w:t>DAF Nyhedsbrev</w:t>
                    </w:r>
                  </w:p>
                  <w:p w14:paraId="45199E77" w14:textId="0AE11C96" w:rsidR="00DB1A63" w:rsidRDefault="00DB1A63" w:rsidP="00716397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color w:val="FFFFFF" w:themeColor="background1"/>
                        <w:sz w:val="22"/>
                        <w:szCs w:val="22"/>
                      </w:rPr>
                      <w:t>Januar 2014</w:t>
                    </w:r>
                  </w:p>
                  <w:p w14:paraId="40E74863" w14:textId="77777777" w:rsidR="00DB1A63" w:rsidRPr="006A5953" w:rsidRDefault="00DB1A63" w:rsidP="00F15ACF">
                    <w:pPr>
                      <w:rPr>
                        <w:rFonts w:asciiTheme="majorHAnsi" w:hAnsiTheme="majorHAnsi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966387" wp14:editId="0475178A">
              <wp:simplePos x="0" y="0"/>
              <wp:positionH relativeFrom="column">
                <wp:posOffset>5143500</wp:posOffset>
              </wp:positionH>
              <wp:positionV relativeFrom="paragraph">
                <wp:posOffset>-287655</wp:posOffset>
              </wp:positionV>
              <wp:extent cx="1371600" cy="342900"/>
              <wp:effectExtent l="0" t="0" r="0" b="12700"/>
              <wp:wrapNone/>
              <wp:docPr id="16" name="Tekstfel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CBF23" w14:textId="77777777" w:rsidR="00F166A0" w:rsidRPr="003C3AD5" w:rsidRDefault="00F166A0" w:rsidP="003C3AD5">
                          <w:pPr>
                            <w:jc w:val="right"/>
                            <w:rPr>
                              <w:rFonts w:asciiTheme="majorHAnsi" w:hAnsiTheme="majorHAnsi"/>
                              <w:color w:val="FFFFFF" w:themeColor="background1"/>
                              <w:szCs w:val="22"/>
                            </w:rPr>
                          </w:pPr>
                          <w:r w:rsidRPr="003C3AD5">
                            <w:rPr>
                              <w:rFonts w:asciiTheme="majorHAnsi" w:hAnsiTheme="majorHAnsi"/>
                              <w:color w:val="FFFFFF" w:themeColor="background1"/>
                              <w:szCs w:val="22"/>
                            </w:rPr>
                            <w:fldChar w:fldCharType="begin"/>
                          </w:r>
                          <w:r w:rsidRPr="003C3AD5">
                            <w:rPr>
                              <w:rFonts w:asciiTheme="majorHAnsi" w:hAnsiTheme="majorHAnsi"/>
                              <w:color w:val="FFFFFF" w:themeColor="background1"/>
                              <w:szCs w:val="22"/>
                            </w:rPr>
                            <w:instrText xml:space="preserve"> TIME \@ "d/M yyyy" </w:instrText>
                          </w:r>
                          <w:r w:rsidRPr="003C3AD5">
                            <w:rPr>
                              <w:rFonts w:asciiTheme="majorHAnsi" w:hAnsiTheme="majorHAnsi"/>
                              <w:color w:val="FFFFFF" w:themeColor="background1"/>
                              <w:szCs w:val="22"/>
                            </w:rPr>
                            <w:fldChar w:fldCharType="separate"/>
                          </w:r>
                          <w:r w:rsidR="00EC07DD"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szCs w:val="22"/>
                            </w:rPr>
                            <w:t>10/1 2014</w:t>
                          </w:r>
                          <w:r w:rsidRPr="003C3AD5">
                            <w:rPr>
                              <w:rFonts w:asciiTheme="majorHAnsi" w:hAnsiTheme="majorHAnsi"/>
                              <w:color w:val="FFFFFF" w:themeColor="background1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6" o:spid="_x0000_s1027" type="#_x0000_t202" style="position:absolute;margin-left:405pt;margin-top:-22.6pt;width:108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" filled="f" stroked="f">
              <v:textbox>
                <w:txbxContent>
                  <w:p w14:paraId="1F9CBF23" w14:textId="77777777" w:rsidR="00F166A0" w:rsidRPr="003C3AD5" w:rsidRDefault="00F166A0" w:rsidP="003C3AD5">
                    <w:pPr>
                      <w:jc w:val="right"/>
                      <w:rPr>
                        <w:rFonts w:asciiTheme="majorHAnsi" w:hAnsiTheme="majorHAnsi"/>
                        <w:color w:val="FFFFFF" w:themeColor="background1"/>
                        <w:szCs w:val="22"/>
                      </w:rPr>
                    </w:pPr>
                    <w:r w:rsidRPr="003C3AD5">
                      <w:rPr>
                        <w:rFonts w:asciiTheme="majorHAnsi" w:hAnsiTheme="majorHAnsi"/>
                        <w:color w:val="FFFFFF" w:themeColor="background1"/>
                        <w:szCs w:val="22"/>
                      </w:rPr>
                      <w:fldChar w:fldCharType="begin"/>
                    </w:r>
                    <w:r w:rsidRPr="003C3AD5">
                      <w:rPr>
                        <w:rFonts w:asciiTheme="majorHAnsi" w:hAnsiTheme="majorHAnsi"/>
                        <w:color w:val="FFFFFF" w:themeColor="background1"/>
                        <w:szCs w:val="22"/>
                      </w:rPr>
                      <w:instrText xml:space="preserve"> TIME \@ "d/M yyyy" </w:instrText>
                    </w:r>
                    <w:r w:rsidRPr="003C3AD5">
                      <w:rPr>
                        <w:rFonts w:asciiTheme="majorHAnsi" w:hAnsiTheme="majorHAnsi"/>
                        <w:color w:val="FFFFFF" w:themeColor="background1"/>
                        <w:szCs w:val="22"/>
                      </w:rPr>
                      <w:fldChar w:fldCharType="separate"/>
                    </w:r>
                    <w:r w:rsidR="00EC07DD">
                      <w:rPr>
                        <w:rFonts w:asciiTheme="majorHAnsi" w:hAnsiTheme="majorHAnsi"/>
                        <w:noProof/>
                        <w:color w:val="FFFFFF" w:themeColor="background1"/>
                        <w:szCs w:val="22"/>
                      </w:rPr>
                      <w:t>10/1 2014</w:t>
                    </w:r>
                    <w:r w:rsidRPr="003C3AD5">
                      <w:rPr>
                        <w:rFonts w:asciiTheme="majorHAnsi" w:hAnsiTheme="majorHAnsi"/>
                        <w:color w:val="FFFFFF" w:themeColor="background1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TIME \@ "d/M yyyy" </w:instrText>
    </w:r>
    <w:r>
      <w:fldChar w:fldCharType="separate"/>
    </w:r>
    <w:r w:rsidR="00EC07DD">
      <w:rPr>
        <w:noProof/>
      </w:rPr>
      <w:t>10/1 2014</w:t>
    </w:r>
    <w:r>
      <w:fldChar w:fldCharType="end"/>
    </w:r>
    <w:r w:rsidRPr="0083616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B14AAB4" wp14:editId="02E57D42">
          <wp:simplePos x="0" y="0"/>
          <wp:positionH relativeFrom="margin">
            <wp:posOffset>2932430</wp:posOffset>
          </wp:positionH>
          <wp:positionV relativeFrom="margin">
            <wp:posOffset>-1902460</wp:posOffset>
          </wp:positionV>
          <wp:extent cx="3239770" cy="1330960"/>
          <wp:effectExtent l="25400" t="0" r="36830" b="396240"/>
          <wp:wrapThrough wrapText="bothSides">
            <wp:wrapPolygon edited="0">
              <wp:start x="-169" y="0"/>
              <wp:lineTo x="-169" y="27618"/>
              <wp:lineTo x="21676" y="27618"/>
              <wp:lineTo x="21676" y="0"/>
              <wp:lineTo x="-169" y="0"/>
            </wp:wrapPolygon>
          </wp:wrapThrough>
          <wp:docPr id="1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3309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3" behindDoc="0" locked="0" layoutInCell="1" allowOverlap="1" wp14:anchorId="3902F37E" wp14:editId="4143EA30">
          <wp:simplePos x="0" y="0"/>
          <wp:positionH relativeFrom="margin">
            <wp:posOffset>-1485900</wp:posOffset>
          </wp:positionH>
          <wp:positionV relativeFrom="margin">
            <wp:posOffset>-3200400</wp:posOffset>
          </wp:positionV>
          <wp:extent cx="8606790" cy="2386330"/>
          <wp:effectExtent l="0" t="0" r="3810" b="127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6790" cy="238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4C0"/>
    <w:multiLevelType w:val="hybridMultilevel"/>
    <w:tmpl w:val="5818001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148314EE"/>
    <w:multiLevelType w:val="hybridMultilevel"/>
    <w:tmpl w:val="4538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16632"/>
    <w:multiLevelType w:val="hybridMultilevel"/>
    <w:tmpl w:val="C10E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95075"/>
    <w:multiLevelType w:val="hybridMultilevel"/>
    <w:tmpl w:val="B02A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63763"/>
    <w:multiLevelType w:val="hybridMultilevel"/>
    <w:tmpl w:val="116466A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>
    <w:nsid w:val="24476823"/>
    <w:multiLevelType w:val="hybridMultilevel"/>
    <w:tmpl w:val="A678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A0AC5"/>
    <w:multiLevelType w:val="hybridMultilevel"/>
    <w:tmpl w:val="D00013D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4CA461EF"/>
    <w:multiLevelType w:val="hybridMultilevel"/>
    <w:tmpl w:val="C170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C25FA"/>
    <w:multiLevelType w:val="hybridMultilevel"/>
    <w:tmpl w:val="754418BE"/>
    <w:lvl w:ilvl="0" w:tplc="EFBCAC02">
      <w:start w:val="31"/>
      <w:numFmt w:val="bullet"/>
      <w:lvlText w:val="-"/>
      <w:lvlJc w:val="left"/>
      <w:pPr>
        <w:ind w:left="1665" w:hanging="360"/>
      </w:pPr>
      <w:rPr>
        <w:rFonts w:ascii="MyriadPro-Regular" w:eastAsiaTheme="minorHAnsi" w:hAnsi="MyriadPro-Regular" w:cs="MyriadPro-Regular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604D3D44"/>
    <w:multiLevelType w:val="hybridMultilevel"/>
    <w:tmpl w:val="48382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61E51"/>
    <w:multiLevelType w:val="hybridMultilevel"/>
    <w:tmpl w:val="7EB2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56234"/>
    <w:multiLevelType w:val="hybridMultilevel"/>
    <w:tmpl w:val="688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71DE8"/>
    <w:multiLevelType w:val="hybridMultilevel"/>
    <w:tmpl w:val="16CCE0F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86"/>
    <w:rsid w:val="0001202D"/>
    <w:rsid w:val="00045A58"/>
    <w:rsid w:val="00046503"/>
    <w:rsid w:val="0005536C"/>
    <w:rsid w:val="00086EB1"/>
    <w:rsid w:val="000A1AD4"/>
    <w:rsid w:val="000A6765"/>
    <w:rsid w:val="000C292F"/>
    <w:rsid w:val="000E52BF"/>
    <w:rsid w:val="00150F1D"/>
    <w:rsid w:val="001512BE"/>
    <w:rsid w:val="00160A0A"/>
    <w:rsid w:val="00162B63"/>
    <w:rsid w:val="00167053"/>
    <w:rsid w:val="00185EC6"/>
    <w:rsid w:val="001A3801"/>
    <w:rsid w:val="001A3D40"/>
    <w:rsid w:val="001E290E"/>
    <w:rsid w:val="001E2C77"/>
    <w:rsid w:val="00203C8C"/>
    <w:rsid w:val="00223596"/>
    <w:rsid w:val="0025458D"/>
    <w:rsid w:val="00257FCF"/>
    <w:rsid w:val="002620CA"/>
    <w:rsid w:val="002676F6"/>
    <w:rsid w:val="0027213F"/>
    <w:rsid w:val="002766B5"/>
    <w:rsid w:val="00286731"/>
    <w:rsid w:val="00294187"/>
    <w:rsid w:val="002B02FA"/>
    <w:rsid w:val="002B0BF0"/>
    <w:rsid w:val="002C6D9D"/>
    <w:rsid w:val="00304980"/>
    <w:rsid w:val="00314FD8"/>
    <w:rsid w:val="0031617D"/>
    <w:rsid w:val="00322EC1"/>
    <w:rsid w:val="003374BD"/>
    <w:rsid w:val="00356660"/>
    <w:rsid w:val="00396437"/>
    <w:rsid w:val="003C3AD5"/>
    <w:rsid w:val="003D3E03"/>
    <w:rsid w:val="00411D0C"/>
    <w:rsid w:val="00413511"/>
    <w:rsid w:val="004204E6"/>
    <w:rsid w:val="00451960"/>
    <w:rsid w:val="00453621"/>
    <w:rsid w:val="00462835"/>
    <w:rsid w:val="004848CD"/>
    <w:rsid w:val="00486D49"/>
    <w:rsid w:val="004943F9"/>
    <w:rsid w:val="004A7489"/>
    <w:rsid w:val="004B381A"/>
    <w:rsid w:val="004B3F1C"/>
    <w:rsid w:val="005003E2"/>
    <w:rsid w:val="00525B9C"/>
    <w:rsid w:val="0054612D"/>
    <w:rsid w:val="0056521A"/>
    <w:rsid w:val="005901F8"/>
    <w:rsid w:val="005A1D03"/>
    <w:rsid w:val="005E2CA0"/>
    <w:rsid w:val="005E3ECD"/>
    <w:rsid w:val="006047F5"/>
    <w:rsid w:val="006259B3"/>
    <w:rsid w:val="00647587"/>
    <w:rsid w:val="00652283"/>
    <w:rsid w:val="0069317B"/>
    <w:rsid w:val="00694E15"/>
    <w:rsid w:val="006A3307"/>
    <w:rsid w:val="006A5953"/>
    <w:rsid w:val="006B257B"/>
    <w:rsid w:val="006C1D94"/>
    <w:rsid w:val="006C612C"/>
    <w:rsid w:val="006D5AD2"/>
    <w:rsid w:val="006E51E9"/>
    <w:rsid w:val="006F4146"/>
    <w:rsid w:val="00716397"/>
    <w:rsid w:val="00751963"/>
    <w:rsid w:val="007554A1"/>
    <w:rsid w:val="007600F1"/>
    <w:rsid w:val="00761FB1"/>
    <w:rsid w:val="0076311E"/>
    <w:rsid w:val="00765F90"/>
    <w:rsid w:val="00774821"/>
    <w:rsid w:val="00795487"/>
    <w:rsid w:val="007A02B8"/>
    <w:rsid w:val="007A24F5"/>
    <w:rsid w:val="007B371D"/>
    <w:rsid w:val="007D2916"/>
    <w:rsid w:val="007F1956"/>
    <w:rsid w:val="00801638"/>
    <w:rsid w:val="008025CA"/>
    <w:rsid w:val="00814F68"/>
    <w:rsid w:val="00816B12"/>
    <w:rsid w:val="0082191A"/>
    <w:rsid w:val="00822A17"/>
    <w:rsid w:val="00836166"/>
    <w:rsid w:val="00865498"/>
    <w:rsid w:val="00881F78"/>
    <w:rsid w:val="008A6154"/>
    <w:rsid w:val="008D38A9"/>
    <w:rsid w:val="008F6064"/>
    <w:rsid w:val="00947EFD"/>
    <w:rsid w:val="00967472"/>
    <w:rsid w:val="0098373C"/>
    <w:rsid w:val="00983CE9"/>
    <w:rsid w:val="009A1C38"/>
    <w:rsid w:val="009C1303"/>
    <w:rsid w:val="009C2718"/>
    <w:rsid w:val="009E0B89"/>
    <w:rsid w:val="009E1562"/>
    <w:rsid w:val="009E4F99"/>
    <w:rsid w:val="00A66780"/>
    <w:rsid w:val="00A71FFD"/>
    <w:rsid w:val="00AB31F6"/>
    <w:rsid w:val="00AC1E2A"/>
    <w:rsid w:val="00B051DF"/>
    <w:rsid w:val="00B13D59"/>
    <w:rsid w:val="00B1406E"/>
    <w:rsid w:val="00B209A3"/>
    <w:rsid w:val="00B269D3"/>
    <w:rsid w:val="00B65092"/>
    <w:rsid w:val="00B730B2"/>
    <w:rsid w:val="00B73168"/>
    <w:rsid w:val="00B83661"/>
    <w:rsid w:val="00BA06D0"/>
    <w:rsid w:val="00BD1ABB"/>
    <w:rsid w:val="00BF2C77"/>
    <w:rsid w:val="00C3494F"/>
    <w:rsid w:val="00C7792E"/>
    <w:rsid w:val="00C8450B"/>
    <w:rsid w:val="00C9381E"/>
    <w:rsid w:val="00C95CF4"/>
    <w:rsid w:val="00CC03A5"/>
    <w:rsid w:val="00CF1B5B"/>
    <w:rsid w:val="00D064D8"/>
    <w:rsid w:val="00D359AF"/>
    <w:rsid w:val="00D46546"/>
    <w:rsid w:val="00D82292"/>
    <w:rsid w:val="00D94873"/>
    <w:rsid w:val="00DA3E30"/>
    <w:rsid w:val="00DA5AEA"/>
    <w:rsid w:val="00DB155E"/>
    <w:rsid w:val="00DB1A63"/>
    <w:rsid w:val="00DE5E41"/>
    <w:rsid w:val="00DF155C"/>
    <w:rsid w:val="00E006F8"/>
    <w:rsid w:val="00E02782"/>
    <w:rsid w:val="00E10916"/>
    <w:rsid w:val="00E22F01"/>
    <w:rsid w:val="00E317A2"/>
    <w:rsid w:val="00E31989"/>
    <w:rsid w:val="00E35CE1"/>
    <w:rsid w:val="00E45B15"/>
    <w:rsid w:val="00E64A8B"/>
    <w:rsid w:val="00E94FF6"/>
    <w:rsid w:val="00EA6D23"/>
    <w:rsid w:val="00EC07DD"/>
    <w:rsid w:val="00ED633F"/>
    <w:rsid w:val="00EF6A95"/>
    <w:rsid w:val="00F0444C"/>
    <w:rsid w:val="00F15ACF"/>
    <w:rsid w:val="00F166A0"/>
    <w:rsid w:val="00F2303F"/>
    <w:rsid w:val="00F250AD"/>
    <w:rsid w:val="00F65ED7"/>
    <w:rsid w:val="00F85986"/>
    <w:rsid w:val="00FA4AB1"/>
    <w:rsid w:val="00FB1551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4E8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53"/>
    <w:rPr>
      <w:rFonts w:ascii="Cambria" w:eastAsia="MS ??" w:hAnsi="Cambria" w:cs="Times New Roman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95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586C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38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B1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Overskrift4">
    <w:name w:val="heading 4"/>
    <w:basedOn w:val="Overskrift2"/>
    <w:next w:val="Normal"/>
    <w:link w:val="Overskrift4Tegn"/>
    <w:uiPriority w:val="9"/>
    <w:unhideWhenUsed/>
    <w:qFormat/>
    <w:rsid w:val="00716397"/>
    <w:pPr>
      <w:outlineLvl w:val="3"/>
    </w:pPr>
    <w:rPr>
      <w:b w:val="0"/>
      <w:bCs w:val="0"/>
      <w:iCs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6166"/>
    <w:rPr>
      <w:rFonts w:ascii="Lucida Grande" w:eastAsiaTheme="minorEastAsia" w:hAnsi="Lucida Grande" w:cstheme="minorBid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6166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3616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36166"/>
  </w:style>
  <w:style w:type="paragraph" w:styleId="Sidefod">
    <w:name w:val="footer"/>
    <w:basedOn w:val="Normal"/>
    <w:link w:val="SidefodTegn"/>
    <w:uiPriority w:val="99"/>
    <w:unhideWhenUsed/>
    <w:rsid w:val="0083616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36166"/>
  </w:style>
  <w:style w:type="character" w:styleId="Sidetal">
    <w:name w:val="page number"/>
    <w:basedOn w:val="Standardskrifttypeiafsnit"/>
    <w:uiPriority w:val="99"/>
    <w:semiHidden/>
    <w:unhideWhenUsed/>
    <w:rsid w:val="00BD1ABB"/>
  </w:style>
  <w:style w:type="character" w:customStyle="1" w:styleId="Overskrift1Tegn">
    <w:name w:val="Overskrift 1 Tegn"/>
    <w:basedOn w:val="Standardskrifttypeiafsnit"/>
    <w:link w:val="Overskrift1"/>
    <w:uiPriority w:val="99"/>
    <w:rsid w:val="00C95CF4"/>
    <w:rPr>
      <w:rFonts w:asciiTheme="majorHAnsi" w:eastAsiaTheme="majorEastAsia" w:hAnsiTheme="majorHAnsi" w:cstheme="majorBidi"/>
      <w:b/>
      <w:bCs/>
      <w:color w:val="5B586C"/>
      <w:sz w:val="4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381E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B1551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16397"/>
    <w:rPr>
      <w:rFonts w:asciiTheme="majorHAnsi" w:eastAsiaTheme="majorEastAsia" w:hAnsiTheme="majorHAnsi" w:cstheme="majorBidi"/>
      <w:iCs/>
      <w:color w:val="000000" w:themeColor="text1"/>
      <w:sz w:val="32"/>
      <w:szCs w:val="26"/>
    </w:rPr>
  </w:style>
  <w:style w:type="table" w:styleId="Tabelgitter">
    <w:name w:val="Table Grid"/>
    <w:basedOn w:val="Tabel-Normal"/>
    <w:uiPriority w:val="59"/>
    <w:rsid w:val="006C6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6C612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8450B"/>
    <w:pPr>
      <w:ind w:left="720"/>
      <w:contextualSpacing/>
    </w:pPr>
    <w:rPr>
      <w:rFonts w:asciiTheme="minorHAnsi" w:eastAsiaTheme="minorEastAsia" w:hAnsiTheme="minorHAnsi" w:cstheme="minorBidi"/>
      <w:sz w:val="22"/>
    </w:rPr>
  </w:style>
  <w:style w:type="paragraph" w:styleId="Ingenafstand">
    <w:name w:val="No Spacing"/>
    <w:link w:val="IngenafstandTegn"/>
    <w:uiPriority w:val="1"/>
    <w:qFormat/>
    <w:rsid w:val="00185EC6"/>
    <w:rPr>
      <w:rFonts w:ascii="PMingLiU" w:hAnsi="PMingLiU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rsid w:val="00185EC6"/>
    <w:rPr>
      <w:rFonts w:ascii="PMingLiU" w:hAnsi="PMingLiU"/>
      <w:sz w:val="22"/>
      <w:szCs w:val="22"/>
    </w:rPr>
  </w:style>
  <w:style w:type="paragraph" w:styleId="Fodnotetekst">
    <w:name w:val="footnote text"/>
    <w:basedOn w:val="Normal"/>
    <w:link w:val="FodnotetekstTegn"/>
    <w:uiPriority w:val="99"/>
    <w:unhideWhenUsed/>
    <w:rsid w:val="00046503"/>
    <w:rPr>
      <w:rFonts w:asciiTheme="minorHAnsi" w:eastAsiaTheme="minorEastAsia" w:hAnsiTheme="minorHAnsi" w:cstheme="minorBidi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46503"/>
  </w:style>
  <w:style w:type="character" w:styleId="Fodnotehenvisning">
    <w:name w:val="footnote reference"/>
    <w:basedOn w:val="Standardskrifttypeiafsnit"/>
    <w:uiPriority w:val="99"/>
    <w:unhideWhenUsed/>
    <w:rsid w:val="00046503"/>
    <w:rPr>
      <w:vertAlign w:val="superscript"/>
    </w:rPr>
  </w:style>
  <w:style w:type="paragraph" w:styleId="Indholdsfortegnelse1">
    <w:name w:val="toc 1"/>
    <w:basedOn w:val="Normal"/>
    <w:next w:val="Normal"/>
    <w:autoRedefine/>
    <w:uiPriority w:val="39"/>
    <w:rsid w:val="00D064D8"/>
    <w:pPr>
      <w:tabs>
        <w:tab w:val="right" w:pos="9346"/>
      </w:tabs>
      <w:spacing w:before="360" w:line="160" w:lineRule="atLeast"/>
    </w:pPr>
    <w:rPr>
      <w:rFonts w:ascii="Calibri" w:hAnsi="Calibri"/>
      <w:b/>
      <w:caps/>
    </w:rPr>
  </w:style>
  <w:style w:type="character" w:styleId="BesgtLink">
    <w:name w:val="FollowedHyperlink"/>
    <w:basedOn w:val="Standardskrifttypeiafsnit"/>
    <w:uiPriority w:val="99"/>
    <w:semiHidden/>
    <w:unhideWhenUsed/>
    <w:rsid w:val="00314F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53"/>
    <w:rPr>
      <w:rFonts w:ascii="Cambria" w:eastAsia="MS ??" w:hAnsi="Cambria" w:cs="Times New Roman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95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586C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38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B1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Overskrift4">
    <w:name w:val="heading 4"/>
    <w:basedOn w:val="Overskrift2"/>
    <w:next w:val="Normal"/>
    <w:link w:val="Overskrift4Tegn"/>
    <w:uiPriority w:val="9"/>
    <w:unhideWhenUsed/>
    <w:qFormat/>
    <w:rsid w:val="00716397"/>
    <w:pPr>
      <w:outlineLvl w:val="3"/>
    </w:pPr>
    <w:rPr>
      <w:b w:val="0"/>
      <w:bCs w:val="0"/>
      <w:iCs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6166"/>
    <w:rPr>
      <w:rFonts w:ascii="Lucida Grande" w:eastAsiaTheme="minorEastAsia" w:hAnsi="Lucida Grande" w:cstheme="minorBid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6166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3616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36166"/>
  </w:style>
  <w:style w:type="paragraph" w:styleId="Sidefod">
    <w:name w:val="footer"/>
    <w:basedOn w:val="Normal"/>
    <w:link w:val="SidefodTegn"/>
    <w:uiPriority w:val="99"/>
    <w:unhideWhenUsed/>
    <w:rsid w:val="0083616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36166"/>
  </w:style>
  <w:style w:type="character" w:styleId="Sidetal">
    <w:name w:val="page number"/>
    <w:basedOn w:val="Standardskrifttypeiafsnit"/>
    <w:uiPriority w:val="99"/>
    <w:semiHidden/>
    <w:unhideWhenUsed/>
    <w:rsid w:val="00BD1ABB"/>
  </w:style>
  <w:style w:type="character" w:customStyle="1" w:styleId="Overskrift1Tegn">
    <w:name w:val="Overskrift 1 Tegn"/>
    <w:basedOn w:val="Standardskrifttypeiafsnit"/>
    <w:link w:val="Overskrift1"/>
    <w:uiPriority w:val="99"/>
    <w:rsid w:val="00C95CF4"/>
    <w:rPr>
      <w:rFonts w:asciiTheme="majorHAnsi" w:eastAsiaTheme="majorEastAsia" w:hAnsiTheme="majorHAnsi" w:cstheme="majorBidi"/>
      <w:b/>
      <w:bCs/>
      <w:color w:val="5B586C"/>
      <w:sz w:val="4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381E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B1551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16397"/>
    <w:rPr>
      <w:rFonts w:asciiTheme="majorHAnsi" w:eastAsiaTheme="majorEastAsia" w:hAnsiTheme="majorHAnsi" w:cstheme="majorBidi"/>
      <w:iCs/>
      <w:color w:val="000000" w:themeColor="text1"/>
      <w:sz w:val="32"/>
      <w:szCs w:val="26"/>
    </w:rPr>
  </w:style>
  <w:style w:type="table" w:styleId="Tabelgitter">
    <w:name w:val="Table Grid"/>
    <w:basedOn w:val="Tabel-Normal"/>
    <w:uiPriority w:val="59"/>
    <w:rsid w:val="006C6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6C612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8450B"/>
    <w:pPr>
      <w:ind w:left="720"/>
      <w:contextualSpacing/>
    </w:pPr>
    <w:rPr>
      <w:rFonts w:asciiTheme="minorHAnsi" w:eastAsiaTheme="minorEastAsia" w:hAnsiTheme="minorHAnsi" w:cstheme="minorBidi"/>
      <w:sz w:val="22"/>
    </w:rPr>
  </w:style>
  <w:style w:type="paragraph" w:styleId="Ingenafstand">
    <w:name w:val="No Spacing"/>
    <w:link w:val="IngenafstandTegn"/>
    <w:uiPriority w:val="1"/>
    <w:qFormat/>
    <w:rsid w:val="00185EC6"/>
    <w:rPr>
      <w:rFonts w:ascii="PMingLiU" w:hAnsi="PMingLiU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rsid w:val="00185EC6"/>
    <w:rPr>
      <w:rFonts w:ascii="PMingLiU" w:hAnsi="PMingLiU"/>
      <w:sz w:val="22"/>
      <w:szCs w:val="22"/>
    </w:rPr>
  </w:style>
  <w:style w:type="paragraph" w:styleId="Fodnotetekst">
    <w:name w:val="footnote text"/>
    <w:basedOn w:val="Normal"/>
    <w:link w:val="FodnotetekstTegn"/>
    <w:uiPriority w:val="99"/>
    <w:unhideWhenUsed/>
    <w:rsid w:val="00046503"/>
    <w:rPr>
      <w:rFonts w:asciiTheme="minorHAnsi" w:eastAsiaTheme="minorEastAsia" w:hAnsiTheme="minorHAnsi" w:cstheme="minorBidi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46503"/>
  </w:style>
  <w:style w:type="character" w:styleId="Fodnotehenvisning">
    <w:name w:val="footnote reference"/>
    <w:basedOn w:val="Standardskrifttypeiafsnit"/>
    <w:uiPriority w:val="99"/>
    <w:unhideWhenUsed/>
    <w:rsid w:val="00046503"/>
    <w:rPr>
      <w:vertAlign w:val="superscript"/>
    </w:rPr>
  </w:style>
  <w:style w:type="paragraph" w:styleId="Indholdsfortegnelse1">
    <w:name w:val="toc 1"/>
    <w:basedOn w:val="Normal"/>
    <w:next w:val="Normal"/>
    <w:autoRedefine/>
    <w:uiPriority w:val="39"/>
    <w:rsid w:val="00D064D8"/>
    <w:pPr>
      <w:tabs>
        <w:tab w:val="right" w:pos="9346"/>
      </w:tabs>
      <w:spacing w:before="360" w:line="160" w:lineRule="atLeast"/>
    </w:pPr>
    <w:rPr>
      <w:rFonts w:ascii="Calibri" w:hAnsi="Calibri"/>
      <w:b/>
      <w:caps/>
    </w:rPr>
  </w:style>
  <w:style w:type="character" w:styleId="BesgtLink">
    <w:name w:val="FollowedHyperlink"/>
    <w:basedOn w:val="Standardskrifttypeiafsnit"/>
    <w:uiPriority w:val="99"/>
    <w:semiHidden/>
    <w:unhideWhenUsed/>
    <w:rsid w:val="00314F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maria@dansk-atletik.dk" TargetMode="External"/><Relationship Id="rId11" Type="http://schemas.openxmlformats.org/officeDocument/2006/relationships/hyperlink" Target="http://www.dansk-atletik.dk/da/servicemenu/~/media/DAF/Downloads/Inde-ATLETIKREGLEMENT%202014-2015.ashx" TargetMode="External"/><Relationship Id="rId12" Type="http://schemas.openxmlformats.org/officeDocument/2006/relationships/hyperlink" Target="http://www.dansk-atletik.dk/servicemenu/~/media/DAF/Downloads/C-L%20ATLETIKREGLEMENT%202014-2015.ashx" TargetMode="External"/><Relationship Id="rId13" Type="http://schemas.openxmlformats.org/officeDocument/2006/relationships/hyperlink" Target="http://www.dif.dk/da/nyt/dif-nyheder/2014/januar/03012014_boerneattest" TargetMode="External"/><Relationship Id="rId14" Type="http://schemas.openxmlformats.org/officeDocument/2006/relationships/hyperlink" Target="http://www.dif.dk/da/nyt/dif-nyheder/2013/december/041213_foreningsfokus?ec_as=E77F126362A34121B39B94290AD2B3B1" TargetMode="External"/><Relationship Id="rId15" Type="http://schemas.openxmlformats.org/officeDocument/2006/relationships/hyperlink" Target="mailto:jaa@dif.dk" TargetMode="External"/><Relationship Id="rId16" Type="http://schemas.openxmlformats.org/officeDocument/2006/relationships/hyperlink" Target="mailto:holdt@sparta.dk" TargetMode="External"/><Relationship Id="rId17" Type="http://schemas.openxmlformats.org/officeDocument/2006/relationships/image" Target="media/image1.jpeg"/><Relationship Id="rId18" Type="http://schemas.openxmlformats.org/officeDocument/2006/relationships/hyperlink" Target="mailto:morten@dansk-atletik.dk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KE:Library:Caches:TemporaryItems:Outlook%20Temp:DAF-2014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Oversigt over udtagelseskriterier og anden information vedrørende internationale mesterskaber, landskampe o.lign. for kalenderåret 2014.</Abstract>
  <CompanyAddress>Idrættens Hus, Brøndby Stadion 20
2605 Brøndby
daf@dansk-atletik.dk - @danskatletik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0D72AC-8ADD-BA49-B724-E2B73FED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DAF-2014.dotx</Template>
  <TotalTime>121</TotalTime>
  <Pages>4</Pages>
  <Words>785</Words>
  <Characters>4792</Characters>
  <Application>Microsoft Macintosh Word</Application>
  <DocSecurity>0</DocSecurity>
  <Lines>39</Lines>
  <Paragraphs>11</Paragraphs>
  <ScaleCrop>false</ScaleCrop>
  <Company>Dansk Atletik Forbund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Atletik Forbunds mesterskabsfolder 2014</dc:title>
  <dc:subject/>
  <dc:creator>Signe Kirse Ellegaard</dc:creator>
  <cp:keywords/>
  <dc:description/>
  <cp:lastModifiedBy>Signe Kirse Ellegaard</cp:lastModifiedBy>
  <cp:revision>16</cp:revision>
  <cp:lastPrinted>2013-12-03T11:07:00Z</cp:lastPrinted>
  <dcterms:created xsi:type="dcterms:W3CDTF">2013-12-13T11:32:00Z</dcterms:created>
  <dcterms:modified xsi:type="dcterms:W3CDTF">2014-01-10T10:58:00Z</dcterms:modified>
</cp:coreProperties>
</file>